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3474D" w14:textId="77777777" w:rsidR="00582B20" w:rsidRDefault="00582B20" w:rsidP="00582B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09061CC" wp14:editId="3E048EB9">
            <wp:simplePos x="0" y="0"/>
            <wp:positionH relativeFrom="column">
              <wp:posOffset>-204470</wp:posOffset>
            </wp:positionH>
            <wp:positionV relativeFrom="paragraph">
              <wp:posOffset>-1347470</wp:posOffset>
            </wp:positionV>
            <wp:extent cx="781050" cy="781050"/>
            <wp:effectExtent l="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302D3" w14:textId="77777777" w:rsidR="00582B20" w:rsidRDefault="00582B20" w:rsidP="00582B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</w:t>
      </w:r>
      <w:r w:rsidR="00C1782C">
        <w:rPr>
          <w:rFonts w:ascii="Times New Roman" w:hAnsi="Times New Roman" w:cs="Times New Roman"/>
          <w:sz w:val="24"/>
          <w:szCs w:val="24"/>
        </w:rPr>
        <w:t xml:space="preserve"> dnia 4.12.2018r.</w:t>
      </w:r>
    </w:p>
    <w:p w14:paraId="14B05F27" w14:textId="77777777" w:rsidR="00C1782C" w:rsidRDefault="00C1782C" w:rsidP="00C178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F1071" w14:textId="77777777" w:rsidR="00C1782C" w:rsidRPr="00C1782C" w:rsidRDefault="00C1782C" w:rsidP="00C1782C">
      <w:pPr>
        <w:spacing w:after="16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</w:t>
      </w:r>
      <w:r w:rsidRPr="00C1782C">
        <w:rPr>
          <w:rFonts w:ascii="Times New Roman" w:hAnsi="Times New Roman" w:cs="Times New Roman"/>
          <w:b/>
          <w:i/>
          <w:sz w:val="32"/>
          <w:szCs w:val="32"/>
        </w:rPr>
        <w:t>Mateusz Morawiecki</w:t>
      </w:r>
    </w:p>
    <w:p w14:paraId="07669E83" w14:textId="77777777" w:rsidR="00C1782C" w:rsidRPr="00C1782C" w:rsidRDefault="00C1782C" w:rsidP="00C1782C">
      <w:pPr>
        <w:spacing w:after="16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</w:t>
      </w:r>
      <w:r w:rsidRPr="00C1782C">
        <w:rPr>
          <w:rFonts w:ascii="Times New Roman" w:hAnsi="Times New Roman" w:cs="Times New Roman"/>
          <w:b/>
          <w:i/>
          <w:sz w:val="32"/>
          <w:szCs w:val="32"/>
        </w:rPr>
        <w:t>Prezes Rady Ministrów</w:t>
      </w:r>
    </w:p>
    <w:p w14:paraId="06DBCACE" w14:textId="77777777" w:rsidR="00C1782C" w:rsidRPr="00C1782C" w:rsidRDefault="00C1782C" w:rsidP="00F279A5">
      <w:pPr>
        <w:spacing w:line="36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14:paraId="38FFF1B1" w14:textId="77777777" w:rsidR="00C1782C" w:rsidRPr="00C1782C" w:rsidRDefault="00C1782C" w:rsidP="00C178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782C">
        <w:rPr>
          <w:rFonts w:ascii="Times New Roman" w:hAnsi="Times New Roman" w:cs="Times New Roman"/>
          <w:i/>
          <w:sz w:val="28"/>
          <w:szCs w:val="28"/>
        </w:rPr>
        <w:t>Szanowny Panie Premierze</w:t>
      </w:r>
    </w:p>
    <w:p w14:paraId="4DE7D743" w14:textId="77777777" w:rsidR="00C1782C" w:rsidRPr="00C1782C" w:rsidRDefault="00C1782C" w:rsidP="00B93040">
      <w:pPr>
        <w:pStyle w:val="NormalnyWeb"/>
        <w:spacing w:line="276" w:lineRule="auto"/>
        <w:ind w:firstLine="708"/>
        <w:jc w:val="both"/>
        <w:rPr>
          <w:sz w:val="28"/>
          <w:szCs w:val="28"/>
        </w:rPr>
      </w:pPr>
      <w:r w:rsidRPr="00C1782C">
        <w:rPr>
          <w:sz w:val="28"/>
          <w:szCs w:val="28"/>
        </w:rPr>
        <w:t xml:space="preserve">Niezależny Samorządny Związek Pracowników Wymiaru Sprawiedliwości Pracowników Rzeczpospolitej Polskiej z siedzibą w Poznaniu wyraża stanowczą dezaprobatę </w:t>
      </w:r>
      <w:r w:rsidR="004A4AED">
        <w:rPr>
          <w:sz w:val="28"/>
          <w:szCs w:val="28"/>
        </w:rPr>
        <w:t xml:space="preserve">i uzasadnione zastrzeżenia </w:t>
      </w:r>
      <w:r w:rsidRPr="00C1782C">
        <w:rPr>
          <w:sz w:val="28"/>
          <w:szCs w:val="28"/>
        </w:rPr>
        <w:t>dla prowadzonej przez Pana Rząd  polityki nierównego traktowania poszczególnych grup zawodowych</w:t>
      </w:r>
      <w:r w:rsidR="004A4AED">
        <w:rPr>
          <w:sz w:val="28"/>
          <w:szCs w:val="28"/>
        </w:rPr>
        <w:t xml:space="preserve"> w zakresie wynagradzania  w państwowej sferze budżetowej</w:t>
      </w:r>
      <w:r w:rsidR="008D4C8B">
        <w:rPr>
          <w:sz w:val="28"/>
          <w:szCs w:val="28"/>
        </w:rPr>
        <w:t xml:space="preserve">- </w:t>
      </w:r>
      <w:r w:rsidR="004A4AED">
        <w:rPr>
          <w:sz w:val="28"/>
          <w:szCs w:val="28"/>
        </w:rPr>
        <w:t xml:space="preserve">a w szczególności </w:t>
      </w:r>
      <w:r w:rsidRPr="00C1782C">
        <w:rPr>
          <w:sz w:val="28"/>
          <w:szCs w:val="28"/>
        </w:rPr>
        <w:t xml:space="preserve">pomijanych przez lata podwyżek wynagrodzeń dla pracowników wymiaru sprawiedliwości.  </w:t>
      </w:r>
    </w:p>
    <w:p w14:paraId="5239F583" w14:textId="77777777" w:rsidR="00C1782C" w:rsidRPr="00C1782C" w:rsidRDefault="00C1782C" w:rsidP="00B93040">
      <w:pPr>
        <w:pStyle w:val="NormalnyWeb"/>
        <w:spacing w:line="276" w:lineRule="auto"/>
        <w:ind w:firstLine="708"/>
        <w:jc w:val="both"/>
        <w:rPr>
          <w:sz w:val="28"/>
          <w:szCs w:val="28"/>
        </w:rPr>
      </w:pPr>
      <w:r w:rsidRPr="00C1782C">
        <w:rPr>
          <w:sz w:val="28"/>
          <w:szCs w:val="28"/>
        </w:rPr>
        <w:t xml:space="preserve">Rozpoczęte przez Rząd Prawa i Sprawiedliwości w 2016 roku prace mające na celu poprawę statusu materialnego naszej grupy zawodowej, sukcesywnie z roku na roku "wyhamowują", tzn. w 2016 roku podwyżka na etat wyniosła średnio 350 zł brutto, w 2017 roku </w:t>
      </w:r>
      <w:r w:rsidR="008D4C8B">
        <w:rPr>
          <w:sz w:val="28"/>
          <w:szCs w:val="28"/>
        </w:rPr>
        <w:t xml:space="preserve">około </w:t>
      </w:r>
      <w:r w:rsidR="008B7DB6">
        <w:rPr>
          <w:sz w:val="28"/>
          <w:szCs w:val="28"/>
        </w:rPr>
        <w:t>15</w:t>
      </w:r>
      <w:r w:rsidRPr="00C1782C">
        <w:rPr>
          <w:sz w:val="28"/>
          <w:szCs w:val="28"/>
        </w:rPr>
        <w:t>0 zł</w:t>
      </w:r>
      <w:r w:rsidR="008D4C8B">
        <w:rPr>
          <w:sz w:val="28"/>
          <w:szCs w:val="28"/>
        </w:rPr>
        <w:t>. brutto</w:t>
      </w:r>
      <w:r w:rsidRPr="00C1782C">
        <w:rPr>
          <w:sz w:val="28"/>
          <w:szCs w:val="28"/>
        </w:rPr>
        <w:t xml:space="preserve">, a w 2018 roku tylko </w:t>
      </w:r>
      <w:r w:rsidR="008B7DB6">
        <w:rPr>
          <w:sz w:val="28"/>
          <w:szCs w:val="28"/>
        </w:rPr>
        <w:t>8</w:t>
      </w:r>
      <w:r w:rsidRPr="00C1782C">
        <w:rPr>
          <w:sz w:val="28"/>
          <w:szCs w:val="28"/>
        </w:rPr>
        <w:t>0 zł brutto.   </w:t>
      </w:r>
    </w:p>
    <w:p w14:paraId="148C8A12" w14:textId="77777777" w:rsidR="00C1782C" w:rsidRPr="00C1782C" w:rsidRDefault="008B7DB6" w:rsidP="00B93040">
      <w:pPr>
        <w:pStyle w:val="NormalnyWeb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C1782C" w:rsidRPr="00C1782C">
        <w:rPr>
          <w:sz w:val="28"/>
          <w:szCs w:val="28"/>
        </w:rPr>
        <w:t>becny stan prawny, który uniemożliwia pracownikom wymiaru sprawiedliwości prowadzenie jakichkolwiek akcji strajkowych mających na celu poprawę ich sytuacji</w:t>
      </w:r>
      <w:r>
        <w:rPr>
          <w:sz w:val="28"/>
          <w:szCs w:val="28"/>
        </w:rPr>
        <w:t>,  jest od lat wykorzystywany przez następujące po sobie Rządy w tym również reprezentowany przez Pana Premiera.</w:t>
      </w:r>
      <w:r w:rsidR="008D4C8B">
        <w:rPr>
          <w:sz w:val="28"/>
          <w:szCs w:val="28"/>
        </w:rPr>
        <w:t xml:space="preserve"> </w:t>
      </w:r>
      <w:r w:rsidR="00C1782C" w:rsidRPr="00C1782C">
        <w:rPr>
          <w:sz w:val="28"/>
          <w:szCs w:val="28"/>
        </w:rPr>
        <w:t>Jednocześnie przyznaj</w:t>
      </w:r>
      <w:r w:rsidR="008D4C8B">
        <w:rPr>
          <w:sz w:val="28"/>
          <w:szCs w:val="28"/>
        </w:rPr>
        <w:t>ąc</w:t>
      </w:r>
      <w:r w:rsidR="00E403A7">
        <w:rPr>
          <w:sz w:val="28"/>
          <w:szCs w:val="28"/>
        </w:rPr>
        <w:t xml:space="preserve"> od 2019</w:t>
      </w:r>
      <w:r w:rsidR="00B93040">
        <w:rPr>
          <w:sz w:val="28"/>
          <w:szCs w:val="28"/>
        </w:rPr>
        <w:t xml:space="preserve"> </w:t>
      </w:r>
      <w:r w:rsidR="00E403A7">
        <w:rPr>
          <w:sz w:val="28"/>
          <w:szCs w:val="28"/>
        </w:rPr>
        <w:t xml:space="preserve">roku znaczne </w:t>
      </w:r>
      <w:r w:rsidR="00C1782C" w:rsidRPr="00C1782C">
        <w:rPr>
          <w:sz w:val="28"/>
          <w:szCs w:val="28"/>
        </w:rPr>
        <w:t>podwyżki wyna</w:t>
      </w:r>
      <w:r w:rsidR="00E403A7">
        <w:rPr>
          <w:sz w:val="28"/>
          <w:szCs w:val="28"/>
        </w:rPr>
        <w:t xml:space="preserve">grodzeń pracownikom innej grupy </w:t>
      </w:r>
      <w:r w:rsidR="00C1782C" w:rsidRPr="00C1782C">
        <w:rPr>
          <w:sz w:val="28"/>
          <w:szCs w:val="28"/>
        </w:rPr>
        <w:t xml:space="preserve">zawodowej funkcjonującej w obrębie </w:t>
      </w:r>
      <w:r w:rsidR="008D4C8B">
        <w:rPr>
          <w:sz w:val="28"/>
          <w:szCs w:val="28"/>
        </w:rPr>
        <w:t xml:space="preserve">jurysdykcji </w:t>
      </w:r>
      <w:r w:rsidR="00C1782C" w:rsidRPr="00C1782C">
        <w:rPr>
          <w:sz w:val="28"/>
          <w:szCs w:val="28"/>
        </w:rPr>
        <w:t>Ministr</w:t>
      </w:r>
      <w:r w:rsidR="008D4C8B">
        <w:rPr>
          <w:sz w:val="28"/>
          <w:szCs w:val="28"/>
        </w:rPr>
        <w:t>a</w:t>
      </w:r>
      <w:r w:rsidR="00C1782C" w:rsidRPr="00C1782C">
        <w:rPr>
          <w:sz w:val="28"/>
          <w:szCs w:val="28"/>
        </w:rPr>
        <w:t xml:space="preserve"> Sprawiedliwości</w:t>
      </w:r>
      <w:r w:rsidR="00E403A7">
        <w:rPr>
          <w:sz w:val="28"/>
          <w:szCs w:val="28"/>
        </w:rPr>
        <w:t xml:space="preserve"> </w:t>
      </w:r>
      <w:r w:rsidR="00F938AA">
        <w:rPr>
          <w:sz w:val="28"/>
          <w:szCs w:val="28"/>
        </w:rPr>
        <w:t>-</w:t>
      </w:r>
      <w:r w:rsidR="00C1782C" w:rsidRPr="00C1782C">
        <w:rPr>
          <w:sz w:val="28"/>
          <w:szCs w:val="28"/>
        </w:rPr>
        <w:t xml:space="preserve"> tj. </w:t>
      </w:r>
      <w:r w:rsidR="00C1782C" w:rsidRPr="00C1782C">
        <w:rPr>
          <w:sz w:val="28"/>
          <w:szCs w:val="28"/>
        </w:rPr>
        <w:lastRenderedPageBreak/>
        <w:t>Służby Więzienn</w:t>
      </w:r>
      <w:r w:rsidR="00F938AA">
        <w:rPr>
          <w:sz w:val="28"/>
          <w:szCs w:val="28"/>
        </w:rPr>
        <w:t>ej</w:t>
      </w:r>
      <w:r w:rsidR="00E403A7">
        <w:rPr>
          <w:sz w:val="28"/>
          <w:szCs w:val="28"/>
        </w:rPr>
        <w:t xml:space="preserve"> –</w:t>
      </w:r>
      <w:r w:rsidR="00F938AA">
        <w:rPr>
          <w:sz w:val="28"/>
          <w:szCs w:val="28"/>
        </w:rPr>
        <w:t xml:space="preserve"> </w:t>
      </w:r>
      <w:r w:rsidR="00E403A7">
        <w:rPr>
          <w:sz w:val="28"/>
          <w:szCs w:val="28"/>
        </w:rPr>
        <w:t>proponowane podwyżki wynagrodzeń dla</w:t>
      </w:r>
      <w:r w:rsidR="00C1782C" w:rsidRPr="00C1782C">
        <w:rPr>
          <w:sz w:val="28"/>
          <w:szCs w:val="28"/>
        </w:rPr>
        <w:t xml:space="preserve"> pracowników sądów i prokuratur</w:t>
      </w:r>
      <w:r w:rsidR="00E403A7">
        <w:rPr>
          <w:sz w:val="28"/>
          <w:szCs w:val="28"/>
        </w:rPr>
        <w:t xml:space="preserve"> marginalizuje się do żenująco, nieproporcjonalnie niskich.  </w:t>
      </w:r>
    </w:p>
    <w:p w14:paraId="6E998218" w14:textId="77777777" w:rsidR="00C1782C" w:rsidRPr="00C1782C" w:rsidRDefault="00C1782C" w:rsidP="00B93040">
      <w:pPr>
        <w:pStyle w:val="NormalnyWeb"/>
        <w:spacing w:line="276" w:lineRule="auto"/>
        <w:ind w:firstLine="708"/>
        <w:jc w:val="both"/>
        <w:rPr>
          <w:sz w:val="28"/>
          <w:szCs w:val="28"/>
        </w:rPr>
      </w:pPr>
      <w:r w:rsidRPr="00C1782C">
        <w:rPr>
          <w:sz w:val="28"/>
          <w:szCs w:val="28"/>
        </w:rPr>
        <w:t xml:space="preserve">Dzisiaj pracownicy </w:t>
      </w:r>
      <w:r w:rsidR="008B7DB6">
        <w:rPr>
          <w:sz w:val="28"/>
          <w:szCs w:val="28"/>
        </w:rPr>
        <w:t xml:space="preserve">sądów i prokuratur </w:t>
      </w:r>
      <w:r w:rsidRPr="00C1782C">
        <w:rPr>
          <w:sz w:val="28"/>
          <w:szCs w:val="28"/>
        </w:rPr>
        <w:t>borykają się nie tylko z „głodowymi” wynagrodzeniami. Kwota na poziomie 2300 zł brutto pracownika z 25-30 letnim stażem pracy jest żenującą niska</w:t>
      </w:r>
      <w:r w:rsidR="00E403A7">
        <w:rPr>
          <w:sz w:val="28"/>
          <w:szCs w:val="28"/>
        </w:rPr>
        <w:t xml:space="preserve"> i nie do zaakceptowania </w:t>
      </w:r>
      <w:r w:rsidRPr="00C1782C">
        <w:rPr>
          <w:sz w:val="28"/>
          <w:szCs w:val="28"/>
        </w:rPr>
        <w:t>! Niedopuszczalne jest aby pracownik  z wieloletnim stażem pracy zarabiał niewiele więcej od przyuczającego się do pracy, a przy t</w:t>
      </w:r>
      <w:r>
        <w:rPr>
          <w:sz w:val="28"/>
          <w:szCs w:val="28"/>
        </w:rPr>
        <w:t xml:space="preserve">ym zarabiał niewiele więcej niż ustawowo zagwarantowane </w:t>
      </w:r>
      <w:r w:rsidRPr="00C1782C">
        <w:rPr>
          <w:sz w:val="28"/>
          <w:szCs w:val="28"/>
        </w:rPr>
        <w:t xml:space="preserve">wynagrodzenie minimalne. Powoduje to brak motywacji do pracy doświadczonych urzędników. </w:t>
      </w:r>
    </w:p>
    <w:p w14:paraId="1220BD58" w14:textId="77777777" w:rsidR="00C1782C" w:rsidRPr="00C1782C" w:rsidRDefault="00C1782C" w:rsidP="00B93040">
      <w:pPr>
        <w:pStyle w:val="NormalnyWeb"/>
        <w:spacing w:line="276" w:lineRule="auto"/>
        <w:ind w:firstLine="708"/>
        <w:jc w:val="both"/>
        <w:rPr>
          <w:sz w:val="28"/>
          <w:szCs w:val="28"/>
        </w:rPr>
      </w:pPr>
      <w:r w:rsidRPr="00C1782C">
        <w:rPr>
          <w:sz w:val="28"/>
          <w:szCs w:val="28"/>
        </w:rPr>
        <w:t>Od kilku lat obserwujemy wzrastający brak zain</w:t>
      </w:r>
      <w:r>
        <w:rPr>
          <w:sz w:val="28"/>
          <w:szCs w:val="28"/>
        </w:rPr>
        <w:t>teresowania</w:t>
      </w:r>
      <w:r w:rsidR="008B7DB6">
        <w:rPr>
          <w:sz w:val="28"/>
          <w:szCs w:val="28"/>
        </w:rPr>
        <w:t xml:space="preserve"> </w:t>
      </w:r>
      <w:r w:rsidR="004F2300">
        <w:rPr>
          <w:sz w:val="28"/>
          <w:szCs w:val="28"/>
        </w:rPr>
        <w:t>wakatami</w:t>
      </w:r>
      <w:r w:rsidR="008B7DB6">
        <w:rPr>
          <w:sz w:val="28"/>
          <w:szCs w:val="28"/>
        </w:rPr>
        <w:t xml:space="preserve"> w wymiarze sprawiedliwoś</w:t>
      </w:r>
      <w:r w:rsidR="004F2300">
        <w:rPr>
          <w:sz w:val="28"/>
          <w:szCs w:val="28"/>
        </w:rPr>
        <w:t>c</w:t>
      </w:r>
      <w:r w:rsidR="008B7DB6">
        <w:rPr>
          <w:sz w:val="28"/>
          <w:szCs w:val="28"/>
        </w:rPr>
        <w:t>i</w:t>
      </w:r>
      <w:r w:rsidRPr="00C1782C">
        <w:rPr>
          <w:sz w:val="28"/>
          <w:szCs w:val="28"/>
        </w:rPr>
        <w:t>. To zaś powoduje</w:t>
      </w:r>
      <w:r w:rsidR="004F2300">
        <w:rPr>
          <w:sz w:val="28"/>
          <w:szCs w:val="28"/>
        </w:rPr>
        <w:t xml:space="preserve">, </w:t>
      </w:r>
      <w:r w:rsidRPr="00C1782C">
        <w:rPr>
          <w:sz w:val="28"/>
          <w:szCs w:val="28"/>
        </w:rPr>
        <w:t>że doświadczeni pracownicy  wykonują obowiązki za  dwóch</w:t>
      </w:r>
      <w:r w:rsidR="004F2300">
        <w:rPr>
          <w:sz w:val="28"/>
          <w:szCs w:val="28"/>
        </w:rPr>
        <w:t>,</w:t>
      </w:r>
      <w:r w:rsidRPr="00C1782C">
        <w:rPr>
          <w:sz w:val="28"/>
          <w:szCs w:val="28"/>
        </w:rPr>
        <w:t xml:space="preserve"> a nawet trzech pracowników za „głodową” stawkę! </w:t>
      </w:r>
    </w:p>
    <w:p w14:paraId="0D0C9EBB" w14:textId="77777777" w:rsidR="00C1782C" w:rsidRPr="00C1782C" w:rsidRDefault="00C1782C" w:rsidP="00B93040">
      <w:pPr>
        <w:pStyle w:val="NormalnyWeb"/>
        <w:spacing w:line="276" w:lineRule="auto"/>
        <w:ind w:firstLine="708"/>
        <w:jc w:val="both"/>
        <w:rPr>
          <w:sz w:val="28"/>
          <w:szCs w:val="28"/>
        </w:rPr>
      </w:pPr>
      <w:r w:rsidRPr="00C1782C">
        <w:rPr>
          <w:sz w:val="28"/>
          <w:szCs w:val="28"/>
        </w:rPr>
        <w:t xml:space="preserve"> Wynagrodzenie zasadnicze na poziomie płacy minimalnej zdecydowanie nie zachęca  do podejmowania pracy w sądach  i w prokuraturze. Sądy borykają się z trudnościami</w:t>
      </w:r>
      <w:r>
        <w:rPr>
          <w:sz w:val="28"/>
          <w:szCs w:val="28"/>
        </w:rPr>
        <w:t xml:space="preserve"> </w:t>
      </w:r>
      <w:r w:rsidRPr="00C1782C">
        <w:rPr>
          <w:sz w:val="28"/>
          <w:szCs w:val="28"/>
        </w:rPr>
        <w:t>w obsadzie wolnych stanowisk, co w dalszej perspektywie może doprowadzić do dezorganizacji i z</w:t>
      </w:r>
      <w:r w:rsidR="00671D62">
        <w:rPr>
          <w:sz w:val="28"/>
          <w:szCs w:val="28"/>
        </w:rPr>
        <w:t>apaści wymiaru sprawiedliwości. Niskie wynagrodzenia to tylko pozorne oszczędności!</w:t>
      </w:r>
    </w:p>
    <w:p w14:paraId="38322388" w14:textId="77777777" w:rsidR="00C1782C" w:rsidRPr="00C1782C" w:rsidRDefault="00C1782C" w:rsidP="00B93040">
      <w:pPr>
        <w:pStyle w:val="NormalnyWeb"/>
        <w:spacing w:line="276" w:lineRule="auto"/>
        <w:ind w:firstLine="708"/>
        <w:jc w:val="both"/>
        <w:rPr>
          <w:sz w:val="28"/>
          <w:szCs w:val="28"/>
        </w:rPr>
      </w:pPr>
      <w:r w:rsidRPr="00C1782C">
        <w:rPr>
          <w:sz w:val="28"/>
          <w:szCs w:val="28"/>
        </w:rPr>
        <w:t xml:space="preserve">Wobec takiej sytuacji sądy nie mogą działać szybko i sprawnie, a o to zabiegał Rząd </w:t>
      </w:r>
      <w:r w:rsidR="00671D62">
        <w:rPr>
          <w:sz w:val="28"/>
          <w:szCs w:val="28"/>
        </w:rPr>
        <w:t xml:space="preserve">Prawa i Sprawiedliwości </w:t>
      </w:r>
      <w:r w:rsidRPr="00C1782C">
        <w:rPr>
          <w:sz w:val="28"/>
          <w:szCs w:val="28"/>
        </w:rPr>
        <w:t>wdrażając reformę wymiaru sprawiedliwości!</w:t>
      </w:r>
    </w:p>
    <w:p w14:paraId="7689E9B3" w14:textId="77777777" w:rsidR="00C1782C" w:rsidRPr="00AD6E9B" w:rsidRDefault="00671D62" w:rsidP="00B93040">
      <w:pPr>
        <w:pStyle w:val="NormalnyWeb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Polityka obecnego Rządu </w:t>
      </w:r>
      <w:r w:rsidR="00C1782C" w:rsidRPr="00C1782C">
        <w:rPr>
          <w:sz w:val="28"/>
          <w:szCs w:val="28"/>
        </w:rPr>
        <w:t xml:space="preserve">ukierunkowana na poprawę funkcjonowania wymiaru sprawiedliwości  nie uwzględnia poprawy  coraz </w:t>
      </w:r>
      <w:r>
        <w:rPr>
          <w:sz w:val="28"/>
          <w:szCs w:val="28"/>
        </w:rPr>
        <w:t>dramatyczniejszej</w:t>
      </w:r>
      <w:r w:rsidR="00C1782C" w:rsidRPr="00C1782C">
        <w:rPr>
          <w:sz w:val="28"/>
          <w:szCs w:val="28"/>
        </w:rPr>
        <w:t xml:space="preserve"> sytuacji materialnej pracowników sądów i prokuratur. </w:t>
      </w:r>
      <w:r w:rsidR="00C1782C" w:rsidRPr="00E403A7">
        <w:rPr>
          <w:b/>
          <w:sz w:val="28"/>
          <w:szCs w:val="28"/>
        </w:rPr>
        <w:t>Przekazywane przez Ministerstwo Sprawiedliwości</w:t>
      </w:r>
      <w:r w:rsidR="00F938AA" w:rsidRPr="00E403A7">
        <w:rPr>
          <w:b/>
          <w:sz w:val="28"/>
          <w:szCs w:val="28"/>
        </w:rPr>
        <w:t xml:space="preserve"> </w:t>
      </w:r>
      <w:r w:rsidR="00C1782C" w:rsidRPr="00E403A7">
        <w:rPr>
          <w:b/>
          <w:sz w:val="28"/>
          <w:szCs w:val="28"/>
        </w:rPr>
        <w:t>środki są jedynie doraźnymi działaniami</w:t>
      </w:r>
      <w:r w:rsidRPr="00E403A7">
        <w:rPr>
          <w:b/>
          <w:sz w:val="28"/>
          <w:szCs w:val="28"/>
        </w:rPr>
        <w:t xml:space="preserve"> maskującymi skalę problemu istniejącą od lat</w:t>
      </w:r>
      <w:r>
        <w:rPr>
          <w:sz w:val="28"/>
          <w:szCs w:val="28"/>
        </w:rPr>
        <w:t xml:space="preserve"> i  </w:t>
      </w:r>
      <w:r w:rsidR="00C1782C" w:rsidRPr="00C1782C">
        <w:rPr>
          <w:sz w:val="28"/>
          <w:szCs w:val="28"/>
        </w:rPr>
        <w:t>nie zatrzymają fali odejść wysoko wykwalifikowanej kadry urzędniczej.</w:t>
      </w:r>
      <w:r>
        <w:rPr>
          <w:sz w:val="28"/>
          <w:szCs w:val="28"/>
        </w:rPr>
        <w:t xml:space="preserve"> Wielu cennych pracowników już „stracono” na rzecz różnych kancelarii i innych podmiotów</w:t>
      </w:r>
      <w:r w:rsidRPr="00AD6E9B">
        <w:rPr>
          <w:b/>
          <w:sz w:val="28"/>
          <w:szCs w:val="28"/>
        </w:rPr>
        <w:t>.</w:t>
      </w:r>
      <w:r w:rsidR="00E403A7" w:rsidRPr="00AD6E9B">
        <w:rPr>
          <w:b/>
          <w:sz w:val="28"/>
          <w:szCs w:val="28"/>
        </w:rPr>
        <w:t xml:space="preserve"> Informowanie opinii publicznej o milionowych kwotach przekazywanych w tym celu </w:t>
      </w:r>
      <w:r w:rsidR="00AD6E9B" w:rsidRPr="00AD6E9B">
        <w:rPr>
          <w:b/>
          <w:sz w:val="28"/>
          <w:szCs w:val="28"/>
        </w:rPr>
        <w:t>przez Ministerstwo Sprawiedliwości do Sądów i Prokuratur,  bez podawania faktycznych kwot średnio przypadających na etat pracowniczy to gra pozorów i zaciemniania rzeczywistości.</w:t>
      </w:r>
    </w:p>
    <w:p w14:paraId="23D77B4E" w14:textId="77777777" w:rsidR="00C1782C" w:rsidRPr="00C1782C" w:rsidRDefault="004A4AED" w:rsidP="00B93040">
      <w:pPr>
        <w:pStyle w:val="NormalnyWeb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Zważywszy na przyjęte w ostatnich tygodniach przez Przedstawicieli Pana Rządu rozwiązania co do innych grup zawodowych, p</w:t>
      </w:r>
      <w:r w:rsidR="00C1782C" w:rsidRPr="00C1782C">
        <w:rPr>
          <w:sz w:val="28"/>
          <w:szCs w:val="28"/>
        </w:rPr>
        <w:t>racownicy</w:t>
      </w:r>
      <w:r>
        <w:rPr>
          <w:sz w:val="28"/>
          <w:szCs w:val="28"/>
        </w:rPr>
        <w:t xml:space="preserve"> sądów i prokuratur</w:t>
      </w:r>
      <w:r w:rsidR="00C1782C" w:rsidRPr="00C1782C">
        <w:rPr>
          <w:sz w:val="28"/>
          <w:szCs w:val="28"/>
        </w:rPr>
        <w:t xml:space="preserve"> kategorycznie oczekują równego traktowania z pracownikami Policji, S</w:t>
      </w:r>
      <w:r w:rsidR="008911B3">
        <w:rPr>
          <w:sz w:val="28"/>
          <w:szCs w:val="28"/>
        </w:rPr>
        <w:t>łużby Więziennej</w:t>
      </w:r>
      <w:r w:rsidR="00C1782C" w:rsidRPr="00C1782C">
        <w:rPr>
          <w:sz w:val="28"/>
          <w:szCs w:val="28"/>
        </w:rPr>
        <w:t>, K</w:t>
      </w:r>
      <w:r w:rsidR="008911B3">
        <w:rPr>
          <w:sz w:val="28"/>
          <w:szCs w:val="28"/>
        </w:rPr>
        <w:t>adry Administracji Skarbowej</w:t>
      </w:r>
      <w:r>
        <w:rPr>
          <w:sz w:val="28"/>
          <w:szCs w:val="28"/>
        </w:rPr>
        <w:t xml:space="preserve"> w zakresie wzrostu wynagrodzeń.</w:t>
      </w:r>
      <w:r w:rsidR="00C1782C" w:rsidRPr="00C1782C">
        <w:rPr>
          <w:sz w:val="28"/>
          <w:szCs w:val="28"/>
        </w:rPr>
        <w:t xml:space="preserve"> Proponowana przez Rząd podwyżka na poziomie 5% w 2019 roku, w żadnym stopniu </w:t>
      </w:r>
      <w:r w:rsidR="00C1782C" w:rsidRPr="00C1782C">
        <w:rPr>
          <w:sz w:val="28"/>
          <w:szCs w:val="28"/>
        </w:rPr>
        <w:lastRenderedPageBreak/>
        <w:t xml:space="preserve">nie spełnia oczekiwań pracowników! Powinna wynosić minimum 1000 zł </w:t>
      </w:r>
      <w:r w:rsidR="008911B3">
        <w:rPr>
          <w:sz w:val="28"/>
          <w:szCs w:val="28"/>
        </w:rPr>
        <w:t xml:space="preserve">miesięcznie </w:t>
      </w:r>
      <w:r w:rsidR="00C1782C" w:rsidRPr="00C1782C">
        <w:rPr>
          <w:sz w:val="28"/>
          <w:szCs w:val="28"/>
        </w:rPr>
        <w:t>przy kilkuletnim braku waloryzacji w</w:t>
      </w:r>
      <w:r>
        <w:rPr>
          <w:sz w:val="28"/>
          <w:szCs w:val="28"/>
        </w:rPr>
        <w:t xml:space="preserve">ynagrodzeń, </w:t>
      </w:r>
      <w:r w:rsidR="00C1782C" w:rsidRPr="00C1782C">
        <w:rPr>
          <w:sz w:val="28"/>
          <w:szCs w:val="28"/>
        </w:rPr>
        <w:t>jednocze</w:t>
      </w:r>
      <w:r w:rsidR="005D6C7F">
        <w:rPr>
          <w:sz w:val="28"/>
          <w:szCs w:val="28"/>
        </w:rPr>
        <w:t xml:space="preserve">snym </w:t>
      </w:r>
      <w:r w:rsidR="00C1782C" w:rsidRPr="00C1782C">
        <w:rPr>
          <w:sz w:val="28"/>
          <w:szCs w:val="28"/>
        </w:rPr>
        <w:t>ciągłym wzrostem cen o</w:t>
      </w:r>
      <w:r w:rsidR="005D6C7F">
        <w:rPr>
          <w:sz w:val="28"/>
          <w:szCs w:val="28"/>
        </w:rPr>
        <w:t>raz kosztów utrzymania rodziny</w:t>
      </w:r>
      <w:r w:rsidR="00853E58">
        <w:rPr>
          <w:sz w:val="28"/>
          <w:szCs w:val="28"/>
        </w:rPr>
        <w:t>,</w:t>
      </w:r>
      <w:r w:rsidR="005D6C7F">
        <w:rPr>
          <w:sz w:val="28"/>
          <w:szCs w:val="28"/>
        </w:rPr>
        <w:t xml:space="preserve"> a także wprowadzonym w 2007 roku przez Ministra Sprawiedliwości Zbigniewa Ziobrę obowiązku podwyższenia wykształcenia przez kadrę sądów i prokuratur do minimum  licencjatu na koszt własny pracownika.</w:t>
      </w:r>
    </w:p>
    <w:p w14:paraId="1CA21BCE" w14:textId="77777777" w:rsidR="00C1782C" w:rsidRPr="00C1782C" w:rsidRDefault="00C1782C" w:rsidP="00B93040">
      <w:pPr>
        <w:pStyle w:val="NormalnyWeb"/>
        <w:spacing w:line="276" w:lineRule="auto"/>
        <w:ind w:firstLine="708"/>
        <w:jc w:val="both"/>
        <w:rPr>
          <w:sz w:val="28"/>
          <w:szCs w:val="28"/>
        </w:rPr>
      </w:pPr>
      <w:r w:rsidRPr="00C1782C">
        <w:rPr>
          <w:sz w:val="28"/>
          <w:szCs w:val="28"/>
        </w:rPr>
        <w:t xml:space="preserve">Wzrost płac o ww. kwotę będzie tylko częściowym wyrównaniem poziomu wynagrodzeń pracowników wymiaru sprawiedliwości w stosunku do ww. grup zawodowych. Pozwoli to jednak na zaspokojenie podstawowych potrzeb egzystencjonalnych rodzin pracowników.  </w:t>
      </w:r>
    </w:p>
    <w:p w14:paraId="121177B8" w14:textId="77777777" w:rsidR="00C1782C" w:rsidRPr="009A1F35" w:rsidRDefault="00C1782C" w:rsidP="00B93040">
      <w:pPr>
        <w:pStyle w:val="NormalnyWeb"/>
        <w:spacing w:line="276" w:lineRule="auto"/>
        <w:ind w:firstLine="708"/>
        <w:jc w:val="both"/>
        <w:rPr>
          <w:b/>
          <w:sz w:val="28"/>
          <w:szCs w:val="28"/>
        </w:rPr>
      </w:pPr>
      <w:r w:rsidRPr="009A1F35">
        <w:rPr>
          <w:b/>
          <w:sz w:val="28"/>
          <w:szCs w:val="28"/>
        </w:rPr>
        <w:t>W związku z powyższym stanowczo domagamy się niezwłocznego wyeliminowania wyżej wskazanej dyskryminacji i zaniedbań wobec pracowników zatrudnionych w sądach  i prokuraturach.</w:t>
      </w:r>
    </w:p>
    <w:p w14:paraId="432A8511" w14:textId="77777777" w:rsidR="00C1782C" w:rsidRPr="009A1F35" w:rsidRDefault="00C1782C" w:rsidP="00B93040">
      <w:pPr>
        <w:pStyle w:val="NormalnyWeb"/>
        <w:spacing w:line="276" w:lineRule="auto"/>
        <w:ind w:firstLine="708"/>
        <w:jc w:val="both"/>
        <w:rPr>
          <w:b/>
          <w:sz w:val="28"/>
          <w:szCs w:val="28"/>
        </w:rPr>
      </w:pPr>
      <w:r w:rsidRPr="009A1F35">
        <w:rPr>
          <w:b/>
          <w:sz w:val="28"/>
          <w:szCs w:val="28"/>
        </w:rPr>
        <w:t>Pracownicy Sądów i Prokuratur liczą, że nie zostaną przez kolejny Rząd ponownie oszukani.</w:t>
      </w:r>
    </w:p>
    <w:p w14:paraId="513FB1FE" w14:textId="77777777" w:rsidR="00C1782C" w:rsidRDefault="00C1782C" w:rsidP="00AD6E9B">
      <w:pPr>
        <w:spacing w:after="0" w:line="36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14:paraId="139C4ECB" w14:textId="77777777" w:rsidR="00AD6E9B" w:rsidRPr="00C1782C" w:rsidRDefault="00AD6E9B" w:rsidP="00AD6E9B">
      <w:pPr>
        <w:spacing w:after="0" w:line="36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14:paraId="6E877C56" w14:textId="77777777" w:rsidR="00AD6E9B" w:rsidRDefault="00AD6E9B" w:rsidP="00AD6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Z poważaniem    </w:t>
      </w:r>
    </w:p>
    <w:p w14:paraId="5EB9F117" w14:textId="77777777" w:rsidR="00AD6E9B" w:rsidRDefault="00AD6E9B" w:rsidP="00AD6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1E62F751" w14:textId="77777777" w:rsidR="00AB7994" w:rsidRPr="00AD6E9B" w:rsidRDefault="00AD6E9B" w:rsidP="00AD6E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E9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Zarząd Główny</w:t>
      </w:r>
    </w:p>
    <w:p w14:paraId="55B6B0D9" w14:textId="77777777" w:rsidR="00AD6E9B" w:rsidRPr="00AD6E9B" w:rsidRDefault="00AD6E9B" w:rsidP="00AD6E9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6E9B">
        <w:rPr>
          <w:rFonts w:ascii="Times New Roman" w:hAnsi="Times New Roman" w:cs="Times New Roman"/>
          <w:i/>
          <w:sz w:val="28"/>
          <w:szCs w:val="28"/>
        </w:rPr>
        <w:t>NSZZ Pracowników Wymiaru Sprawiedliwości</w:t>
      </w:r>
    </w:p>
    <w:p w14:paraId="5CAB472D" w14:textId="77777777" w:rsidR="00B93040" w:rsidRDefault="00AD6E9B" w:rsidP="00B9304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E9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Rzeczypospolitej Polsk</w:t>
      </w:r>
      <w:r w:rsidR="00B93040">
        <w:rPr>
          <w:rFonts w:ascii="Times New Roman" w:hAnsi="Times New Roman" w:cs="Times New Roman"/>
          <w:i/>
          <w:sz w:val="28"/>
          <w:szCs w:val="28"/>
        </w:rPr>
        <w:t>iej</w:t>
      </w:r>
    </w:p>
    <w:p w14:paraId="31D67B17" w14:textId="77777777" w:rsidR="00B93040" w:rsidRDefault="00B93040" w:rsidP="00B93040">
      <w:pPr>
        <w:spacing w:after="0" w:line="360" w:lineRule="auto"/>
        <w:rPr>
          <w:u w:val="single"/>
        </w:rPr>
      </w:pPr>
    </w:p>
    <w:p w14:paraId="0C3CF0DC" w14:textId="77777777" w:rsidR="00B93040" w:rsidRDefault="00B93040" w:rsidP="00B93040">
      <w:pPr>
        <w:spacing w:after="0" w:line="360" w:lineRule="auto"/>
        <w:rPr>
          <w:u w:val="single"/>
        </w:rPr>
      </w:pPr>
    </w:p>
    <w:p w14:paraId="18F0D0B0" w14:textId="77777777" w:rsidR="00BC26BC" w:rsidRPr="00B93040" w:rsidRDefault="00B93040" w:rsidP="00B93040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sz w:val="20"/>
          <w:szCs w:val="20"/>
          <w:u w:val="single"/>
        </w:rPr>
        <w:t>d</w:t>
      </w:r>
      <w:r w:rsidR="00AD6E9B" w:rsidRPr="00B93040">
        <w:rPr>
          <w:b/>
          <w:sz w:val="20"/>
          <w:szCs w:val="20"/>
          <w:u w:val="single"/>
        </w:rPr>
        <w:t>o wiadomości:</w:t>
      </w:r>
    </w:p>
    <w:p w14:paraId="69829C38" w14:textId="77777777" w:rsidR="009A1F35" w:rsidRPr="00B93040" w:rsidRDefault="009A1F35" w:rsidP="009A1F35">
      <w:pPr>
        <w:pStyle w:val="Default"/>
        <w:rPr>
          <w:sz w:val="20"/>
          <w:szCs w:val="20"/>
        </w:rPr>
      </w:pPr>
      <w:r w:rsidRPr="00B93040">
        <w:rPr>
          <w:sz w:val="20"/>
          <w:szCs w:val="20"/>
        </w:rPr>
        <w:t>- Prezydent Rzeczypospolitej Polskiej</w:t>
      </w:r>
      <w:r w:rsidR="00A24BEB" w:rsidRPr="00B93040">
        <w:rPr>
          <w:sz w:val="20"/>
          <w:szCs w:val="20"/>
        </w:rPr>
        <w:t xml:space="preserve"> Andrzej Duda</w:t>
      </w:r>
      <w:r w:rsidR="00B93040" w:rsidRPr="00B93040">
        <w:rPr>
          <w:sz w:val="20"/>
          <w:szCs w:val="20"/>
        </w:rPr>
        <w:t>;</w:t>
      </w:r>
    </w:p>
    <w:p w14:paraId="52AFF798" w14:textId="77777777" w:rsidR="009A1F35" w:rsidRPr="00B93040" w:rsidRDefault="009A1F35" w:rsidP="00AD6E9B">
      <w:pPr>
        <w:pStyle w:val="Default"/>
        <w:rPr>
          <w:sz w:val="20"/>
          <w:szCs w:val="20"/>
        </w:rPr>
      </w:pPr>
      <w:r w:rsidRPr="00B93040">
        <w:rPr>
          <w:sz w:val="20"/>
          <w:szCs w:val="20"/>
        </w:rPr>
        <w:t>- Minister Sprawiedliwości i Prokurator Generalny</w:t>
      </w:r>
      <w:r w:rsidR="00A24BEB" w:rsidRPr="00B93040">
        <w:rPr>
          <w:sz w:val="20"/>
          <w:szCs w:val="20"/>
        </w:rPr>
        <w:t xml:space="preserve"> Zbigniew Ziobro</w:t>
      </w:r>
      <w:r w:rsidR="00B93040" w:rsidRPr="00B93040">
        <w:rPr>
          <w:sz w:val="20"/>
          <w:szCs w:val="20"/>
        </w:rPr>
        <w:t>;</w:t>
      </w:r>
    </w:p>
    <w:p w14:paraId="43BA6799" w14:textId="77777777" w:rsidR="009A1F35" w:rsidRPr="00B93040" w:rsidRDefault="009A1F35" w:rsidP="00AD6E9B">
      <w:pPr>
        <w:pStyle w:val="Default"/>
        <w:rPr>
          <w:sz w:val="20"/>
          <w:szCs w:val="20"/>
        </w:rPr>
      </w:pPr>
      <w:r w:rsidRPr="00B93040">
        <w:rPr>
          <w:sz w:val="20"/>
          <w:szCs w:val="20"/>
        </w:rPr>
        <w:t>- Marszałek Sejmu</w:t>
      </w:r>
      <w:r w:rsidR="00A24BEB" w:rsidRPr="00B93040">
        <w:rPr>
          <w:sz w:val="20"/>
          <w:szCs w:val="20"/>
        </w:rPr>
        <w:t xml:space="preserve"> Marek Kuchciński</w:t>
      </w:r>
      <w:r w:rsidR="00B93040" w:rsidRPr="00B93040">
        <w:rPr>
          <w:sz w:val="20"/>
          <w:szCs w:val="20"/>
        </w:rPr>
        <w:t>;</w:t>
      </w:r>
    </w:p>
    <w:p w14:paraId="61252934" w14:textId="77777777" w:rsidR="009A1F35" w:rsidRPr="00B93040" w:rsidRDefault="009A1F35" w:rsidP="00AD6E9B">
      <w:pPr>
        <w:pStyle w:val="Default"/>
        <w:rPr>
          <w:sz w:val="20"/>
          <w:szCs w:val="20"/>
        </w:rPr>
      </w:pPr>
      <w:r w:rsidRPr="00B93040">
        <w:rPr>
          <w:sz w:val="20"/>
          <w:szCs w:val="20"/>
        </w:rPr>
        <w:t>- Marszałek Senatu</w:t>
      </w:r>
      <w:r w:rsidR="00A24BEB" w:rsidRPr="00B93040">
        <w:rPr>
          <w:sz w:val="20"/>
          <w:szCs w:val="20"/>
        </w:rPr>
        <w:t xml:space="preserve"> Stanisław Karczewski</w:t>
      </w:r>
      <w:r w:rsidR="00B93040" w:rsidRPr="00B93040">
        <w:rPr>
          <w:sz w:val="20"/>
          <w:szCs w:val="20"/>
        </w:rPr>
        <w:t>;</w:t>
      </w:r>
    </w:p>
    <w:p w14:paraId="69AA9AD0" w14:textId="77777777" w:rsidR="009A1F35" w:rsidRPr="00B93040" w:rsidRDefault="009A1F35" w:rsidP="00AD6E9B">
      <w:pPr>
        <w:pStyle w:val="Default"/>
        <w:rPr>
          <w:sz w:val="20"/>
          <w:szCs w:val="20"/>
        </w:rPr>
      </w:pPr>
      <w:r w:rsidRPr="00B93040">
        <w:rPr>
          <w:sz w:val="20"/>
          <w:szCs w:val="20"/>
        </w:rPr>
        <w:t>- Rzecznik Praw Obywatelskich</w:t>
      </w:r>
      <w:r w:rsidR="00A24BEB" w:rsidRPr="00B93040">
        <w:rPr>
          <w:sz w:val="20"/>
          <w:szCs w:val="20"/>
        </w:rPr>
        <w:t xml:space="preserve"> Adam </w:t>
      </w:r>
      <w:proofErr w:type="spellStart"/>
      <w:r w:rsidR="00A24BEB" w:rsidRPr="00B93040">
        <w:rPr>
          <w:sz w:val="20"/>
          <w:szCs w:val="20"/>
        </w:rPr>
        <w:t>Bodnar</w:t>
      </w:r>
      <w:proofErr w:type="spellEnd"/>
      <w:r w:rsidR="00B93040" w:rsidRPr="00B93040">
        <w:rPr>
          <w:sz w:val="20"/>
          <w:szCs w:val="20"/>
        </w:rPr>
        <w:t>;</w:t>
      </w:r>
    </w:p>
    <w:p w14:paraId="5101FF1E" w14:textId="77777777" w:rsidR="009A1F35" w:rsidRPr="00B93040" w:rsidRDefault="009A1F35" w:rsidP="00AD6E9B">
      <w:pPr>
        <w:pStyle w:val="Default"/>
        <w:rPr>
          <w:sz w:val="20"/>
          <w:szCs w:val="20"/>
        </w:rPr>
      </w:pPr>
      <w:r w:rsidRPr="00B93040">
        <w:rPr>
          <w:sz w:val="20"/>
          <w:szCs w:val="20"/>
        </w:rPr>
        <w:t xml:space="preserve">- </w:t>
      </w:r>
      <w:r w:rsidR="00A24BEB" w:rsidRPr="00B93040">
        <w:rPr>
          <w:sz w:val="20"/>
          <w:szCs w:val="20"/>
        </w:rPr>
        <w:t xml:space="preserve"> Przewodniczący </w:t>
      </w:r>
      <w:r w:rsidRPr="00B93040">
        <w:rPr>
          <w:sz w:val="20"/>
          <w:szCs w:val="20"/>
        </w:rPr>
        <w:t>Krajow</w:t>
      </w:r>
      <w:r w:rsidR="00A24BEB" w:rsidRPr="00B93040">
        <w:rPr>
          <w:sz w:val="20"/>
          <w:szCs w:val="20"/>
        </w:rPr>
        <w:t xml:space="preserve">ej </w:t>
      </w:r>
      <w:r w:rsidRPr="00B93040">
        <w:rPr>
          <w:sz w:val="20"/>
          <w:szCs w:val="20"/>
        </w:rPr>
        <w:t xml:space="preserve"> Rad</w:t>
      </w:r>
      <w:r w:rsidR="00A24BEB" w:rsidRPr="00B93040">
        <w:rPr>
          <w:sz w:val="20"/>
          <w:szCs w:val="20"/>
        </w:rPr>
        <w:t>y</w:t>
      </w:r>
      <w:r w:rsidRPr="00B93040">
        <w:rPr>
          <w:sz w:val="20"/>
          <w:szCs w:val="20"/>
        </w:rPr>
        <w:t xml:space="preserve"> Sądownic</w:t>
      </w:r>
      <w:r w:rsidR="00A24BEB" w:rsidRPr="00B93040">
        <w:rPr>
          <w:sz w:val="20"/>
          <w:szCs w:val="20"/>
        </w:rPr>
        <w:t>twa Leszek Mazur</w:t>
      </w:r>
      <w:r w:rsidR="00B93040" w:rsidRPr="00B93040">
        <w:rPr>
          <w:sz w:val="20"/>
          <w:szCs w:val="20"/>
        </w:rPr>
        <w:t>;</w:t>
      </w:r>
    </w:p>
    <w:p w14:paraId="54A50EC5" w14:textId="77777777" w:rsidR="009A1F35" w:rsidRPr="00B93040" w:rsidRDefault="009A1F35" w:rsidP="00AD6E9B">
      <w:pPr>
        <w:pStyle w:val="Default"/>
        <w:rPr>
          <w:sz w:val="20"/>
          <w:szCs w:val="20"/>
        </w:rPr>
      </w:pPr>
      <w:r w:rsidRPr="00B93040">
        <w:rPr>
          <w:sz w:val="20"/>
          <w:szCs w:val="20"/>
        </w:rPr>
        <w:t>- He</w:t>
      </w:r>
      <w:r w:rsidR="00A24BEB" w:rsidRPr="00B93040">
        <w:rPr>
          <w:sz w:val="20"/>
          <w:szCs w:val="20"/>
        </w:rPr>
        <w:t>ls</w:t>
      </w:r>
      <w:r w:rsidRPr="00B93040">
        <w:rPr>
          <w:sz w:val="20"/>
          <w:szCs w:val="20"/>
        </w:rPr>
        <w:t>ińska Fundacja Praw Człowieka</w:t>
      </w:r>
      <w:r w:rsidR="00B93040" w:rsidRPr="00B93040">
        <w:rPr>
          <w:sz w:val="20"/>
          <w:szCs w:val="20"/>
        </w:rPr>
        <w:t>;</w:t>
      </w:r>
    </w:p>
    <w:p w14:paraId="5B34727B" w14:textId="77777777" w:rsidR="009A1F35" w:rsidRPr="00B93040" w:rsidRDefault="009A1F35" w:rsidP="00AD6E9B">
      <w:pPr>
        <w:pStyle w:val="Default"/>
        <w:rPr>
          <w:sz w:val="20"/>
          <w:szCs w:val="20"/>
        </w:rPr>
      </w:pPr>
      <w:r w:rsidRPr="00B93040">
        <w:rPr>
          <w:sz w:val="20"/>
          <w:szCs w:val="20"/>
        </w:rPr>
        <w:t>- Przewodniczący OPZZ</w:t>
      </w:r>
      <w:r w:rsidR="00A24BEB" w:rsidRPr="00B93040">
        <w:rPr>
          <w:sz w:val="20"/>
          <w:szCs w:val="20"/>
        </w:rPr>
        <w:t xml:space="preserve"> Jan Guz</w:t>
      </w:r>
      <w:r w:rsidR="00B93040" w:rsidRPr="00B93040">
        <w:rPr>
          <w:sz w:val="20"/>
          <w:szCs w:val="20"/>
        </w:rPr>
        <w:t>.</w:t>
      </w:r>
    </w:p>
    <w:p w14:paraId="0618CD80" w14:textId="77777777" w:rsidR="009A1F35" w:rsidRPr="00AD6E9B" w:rsidRDefault="009A1F35" w:rsidP="00AD6E9B">
      <w:pPr>
        <w:pStyle w:val="Default"/>
      </w:pPr>
    </w:p>
    <w:sectPr w:rsidR="009A1F35" w:rsidRPr="00AD6E9B" w:rsidSect="002F6C3D">
      <w:headerReference w:type="first" r:id="rId9"/>
      <w:footerReference w:type="first" r:id="rId10"/>
      <w:type w:val="continuous"/>
      <w:pgSz w:w="11906" w:h="16838" w:code="9"/>
      <w:pgMar w:top="1843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5C4D9" w14:textId="77777777" w:rsidR="00AD6E9B" w:rsidRDefault="00AD6E9B" w:rsidP="008B6B95">
      <w:pPr>
        <w:spacing w:after="0" w:line="240" w:lineRule="auto"/>
      </w:pPr>
      <w:r>
        <w:separator/>
      </w:r>
    </w:p>
  </w:endnote>
  <w:endnote w:type="continuationSeparator" w:id="0">
    <w:p w14:paraId="367F4E21" w14:textId="77777777" w:rsidR="00AD6E9B" w:rsidRDefault="00AD6E9B" w:rsidP="008B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BE2A" w14:textId="77777777" w:rsidR="00AD6E9B" w:rsidRDefault="00AD6E9B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</w:p>
  <w:p w14:paraId="141B09D5" w14:textId="77777777" w:rsidR="00AD6E9B" w:rsidRDefault="00A14E09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pict w14:anchorId="4CCCF2D1">
        <v:rect id="_x0000_i1026" style="width:0;height:1.5pt" o:hralign="center" o:hrstd="t" o:hr="t" fillcolor="#a0a0a0" stroked="f"/>
      </w:pict>
    </w:r>
  </w:p>
  <w:p w14:paraId="6C54E92C" w14:textId="77777777" w:rsidR="00AD6E9B" w:rsidRDefault="00AD6E9B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tel. 692-218-700- Przewodniczący Prezydium Zarządu NSZZ PWS RP</w:t>
    </w:r>
    <w:r>
      <w:rPr>
        <w:rFonts w:ascii="Times New Roman" w:hAnsi="Times New Roman" w:cs="Times New Roman"/>
        <w:sz w:val="18"/>
        <w:szCs w:val="18"/>
      </w:rPr>
      <w:tab/>
    </w:r>
    <w:hyperlink r:id="rId1" w:history="1">
      <w:r w:rsidRPr="00C46DB2">
        <w:rPr>
          <w:rStyle w:val="Hipercze"/>
          <w:rFonts w:ascii="Times New Roman" w:hAnsi="Times New Roman" w:cs="Times New Roman"/>
          <w:color w:val="000000" w:themeColor="text1"/>
          <w:sz w:val="18"/>
          <w:szCs w:val="18"/>
          <w:u w:val="none"/>
        </w:rPr>
        <w:t>NIP</w:t>
      </w:r>
    </w:hyperlink>
    <w:r>
      <w:rPr>
        <w:rStyle w:val="Hipercze"/>
        <w:rFonts w:ascii="Times New Roman" w:hAnsi="Times New Roman" w:cs="Times New Roman"/>
        <w:color w:val="000000" w:themeColor="text1"/>
        <w:sz w:val="18"/>
        <w:szCs w:val="18"/>
        <w:u w:val="none"/>
      </w:rPr>
      <w:t xml:space="preserve"> </w:t>
    </w:r>
    <w:r w:rsidRPr="00C46DB2">
      <w:rPr>
        <w:rFonts w:ascii="Times New Roman" w:eastAsia="Times New Roman" w:hAnsi="Times New Roman" w:cs="Times New Roman"/>
        <w:sz w:val="18"/>
        <w:szCs w:val="18"/>
        <w:lang w:eastAsia="pl-PL"/>
      </w:rPr>
      <w:t>7781307948</w:t>
    </w:r>
  </w:p>
  <w:p w14:paraId="1082310D" w14:textId="77777777" w:rsidR="00AD6E9B" w:rsidRDefault="00AD6E9B" w:rsidP="008B3B2F">
    <w:pPr>
      <w:pStyle w:val="Stopka"/>
      <w:tabs>
        <w:tab w:val="clear" w:pos="4536"/>
      </w:tabs>
      <w:ind w:right="-143"/>
      <w:rPr>
        <w:rStyle w:val="Hipercze"/>
        <w:rFonts w:ascii="Times New Roman" w:hAnsi="Times New Roman" w:cs="Times New Roman"/>
        <w:color w:val="000000" w:themeColor="text1"/>
        <w:sz w:val="18"/>
        <w:szCs w:val="18"/>
        <w:u w:val="none"/>
      </w:rPr>
    </w:pPr>
    <w:r>
      <w:rPr>
        <w:rFonts w:ascii="Times New Roman" w:hAnsi="Times New Roman" w:cs="Times New Roman"/>
        <w:sz w:val="18"/>
        <w:szCs w:val="18"/>
      </w:rPr>
      <w:t xml:space="preserve">tel. 575-450-250- z-ca Przewodniczącego Prezydium Zarządu NSZZ PWS RP              </w:t>
    </w:r>
    <w:r>
      <w:rPr>
        <w:rFonts w:ascii="Times New Roman" w:hAnsi="Times New Roman" w:cs="Times New Roman"/>
        <w:sz w:val="18"/>
        <w:szCs w:val="18"/>
      </w:rPr>
      <w:tab/>
      <w:t xml:space="preserve">       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KRS 0000065958 </w:t>
    </w:r>
    <w:r w:rsidRPr="00A67D14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           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</w:t>
    </w:r>
  </w:p>
  <w:p w14:paraId="6DA08122" w14:textId="77777777" w:rsidR="00AD6E9B" w:rsidRPr="00582B20" w:rsidRDefault="00AD6E9B" w:rsidP="00F91CA2">
    <w:pPr>
      <w:pStyle w:val="Stopka"/>
      <w:tabs>
        <w:tab w:val="clear" w:pos="4536"/>
        <w:tab w:val="left" w:pos="2268"/>
      </w:tabs>
      <w:ind w:left="4248" w:right="-143" w:hanging="4248"/>
      <w:rPr>
        <w:rFonts w:ascii="Times New Roman" w:hAnsi="Times New Roman" w:cs="Times New Roman"/>
        <w:sz w:val="18"/>
        <w:szCs w:val="18"/>
        <w:lang w:val="en-US"/>
      </w:rPr>
    </w:pPr>
    <w:r w:rsidRPr="00582B20">
      <w:rPr>
        <w:rFonts w:ascii="Times New Roman" w:hAnsi="Times New Roman" w:cs="Times New Roman"/>
        <w:sz w:val="18"/>
        <w:szCs w:val="18"/>
        <w:lang w:val="en-US"/>
      </w:rPr>
      <w:t xml:space="preserve">tel./fax 41 34-02-559                                                           </w:t>
    </w:r>
    <w:r w:rsidRPr="00582B20">
      <w:rPr>
        <w:rFonts w:ascii="Times New Roman" w:hAnsi="Times New Roman" w:cs="Times New Roman"/>
        <w:sz w:val="18"/>
        <w:szCs w:val="18"/>
        <w:lang w:val="en-US"/>
      </w:rPr>
      <w:tab/>
      <w:t xml:space="preserve"> </w:t>
    </w:r>
    <w:r w:rsidRPr="00582B20">
      <w:rPr>
        <w:rFonts w:ascii="Times New Roman" w:hAnsi="Times New Roman" w:cs="Times New Roman"/>
        <w:sz w:val="18"/>
        <w:szCs w:val="18"/>
        <w:lang w:val="en-US"/>
      </w:rPr>
      <w:tab/>
      <w:t xml:space="preserve">REGON </w:t>
    </w:r>
    <w:r w:rsidRPr="00582B20">
      <w:rPr>
        <w:rFonts w:ascii="Times New Roman" w:eastAsia="Times New Roman" w:hAnsi="Times New Roman" w:cs="Times New Roman"/>
        <w:sz w:val="18"/>
        <w:szCs w:val="18"/>
        <w:lang w:val="en-US" w:eastAsia="pl-PL"/>
      </w:rPr>
      <w:t>630733947</w:t>
    </w:r>
    <w:r w:rsidRPr="00582B20">
      <w:rPr>
        <w:rFonts w:ascii="Times New Roman" w:hAnsi="Times New Roman" w:cs="Times New Roman"/>
        <w:sz w:val="18"/>
        <w:szCs w:val="18"/>
        <w:lang w:val="en-US"/>
      </w:rPr>
      <w:tab/>
      <w:t xml:space="preserve">      </w:t>
    </w:r>
  </w:p>
  <w:p w14:paraId="4186E525" w14:textId="77777777" w:rsidR="00AD6E9B" w:rsidRPr="00582B20" w:rsidRDefault="00AD6E9B" w:rsidP="00F91CA2">
    <w:pPr>
      <w:pStyle w:val="Stopka"/>
      <w:tabs>
        <w:tab w:val="clear" w:pos="4536"/>
        <w:tab w:val="left" w:pos="2268"/>
      </w:tabs>
      <w:ind w:left="4248" w:right="-143" w:hanging="4248"/>
      <w:rPr>
        <w:rFonts w:ascii="Times New Roman" w:hAnsi="Times New Roman" w:cs="Times New Roman"/>
        <w:lang w:val="en-US"/>
      </w:rPr>
    </w:pPr>
    <w:r w:rsidRPr="00582B20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>e-mail:</w:t>
    </w:r>
    <w:r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 </w:t>
    </w:r>
    <w:hyperlink r:id="rId2" w:history="1">
      <w:r w:rsidRPr="00381678">
        <w:rPr>
          <w:rStyle w:val="Hipercze"/>
          <w:rFonts w:ascii="Times New Roman" w:hAnsi="Times New Roman" w:cs="Times New Roman"/>
          <w:sz w:val="18"/>
          <w:szCs w:val="18"/>
          <w:lang w:val="en-US"/>
        </w:rPr>
        <w:t>prezydium@nszzpwsrp.pl</w:t>
      </w:r>
    </w:hyperlink>
    <w:r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 </w:t>
    </w:r>
    <w:r w:rsidRPr="00582B20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 </w:t>
    </w:r>
    <w:r>
      <w:rPr>
        <w:rFonts w:ascii="Times New Roman" w:hAnsi="Times New Roman" w:cs="Times New Roman"/>
        <w:sz w:val="18"/>
        <w:szCs w:val="18"/>
        <w:lang w:val="en-US"/>
      </w:rPr>
      <w:t xml:space="preserve">    </w:t>
    </w:r>
    <w:r>
      <w:rPr>
        <w:rFonts w:ascii="Times New Roman" w:hAnsi="Times New Roman" w:cs="Times New Roman"/>
        <w:sz w:val="18"/>
        <w:szCs w:val="18"/>
        <w:lang w:val="en-US"/>
      </w:rPr>
      <w:tab/>
    </w:r>
    <w:r w:rsidRPr="00582B20">
      <w:rPr>
        <w:rFonts w:ascii="Times New Roman" w:hAnsi="Times New Roman" w:cs="Times New Roman"/>
        <w:sz w:val="18"/>
        <w:szCs w:val="18"/>
        <w:lang w:val="en-US"/>
      </w:rPr>
      <w:tab/>
      <w:t xml:space="preserve">nr. </w:t>
    </w:r>
    <w:proofErr w:type="spellStart"/>
    <w:r w:rsidRPr="00582B20">
      <w:rPr>
        <w:rFonts w:ascii="Times New Roman" w:hAnsi="Times New Roman" w:cs="Times New Roman"/>
        <w:sz w:val="18"/>
        <w:szCs w:val="18"/>
        <w:lang w:val="en-US"/>
      </w:rPr>
      <w:t>konta</w:t>
    </w:r>
    <w:proofErr w:type="spellEnd"/>
    <w:r w:rsidRPr="00582B20">
      <w:rPr>
        <w:rFonts w:ascii="Times New Roman" w:hAnsi="Times New Roman" w:cs="Times New Roman"/>
        <w:sz w:val="18"/>
        <w:szCs w:val="18"/>
        <w:lang w:val="en-US"/>
      </w:rPr>
      <w:t>:</w:t>
    </w:r>
    <w:r w:rsidRPr="00582B20"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 w:rsidRPr="00582B20">
      <w:rPr>
        <w:rFonts w:ascii="Times New Roman" w:hAnsi="Times New Roman" w:cs="Times New Roman"/>
        <w:sz w:val="18"/>
        <w:szCs w:val="18"/>
        <w:lang w:val="en-US"/>
      </w:rPr>
      <w:t>15 1020 4027 0000 1802 0031 2108</w:t>
    </w:r>
  </w:p>
  <w:p w14:paraId="6F119694" w14:textId="77777777" w:rsidR="00AD6E9B" w:rsidRDefault="00AD6E9B" w:rsidP="0034737A">
    <w:pPr>
      <w:pStyle w:val="Stopka"/>
      <w:tabs>
        <w:tab w:val="clear" w:pos="4536"/>
        <w:tab w:val="clear" w:pos="9072"/>
        <w:tab w:val="right" w:pos="9355"/>
      </w:tabs>
      <w:rPr>
        <w:rFonts w:ascii="Times New Roman" w:hAnsi="Times New Roman" w:cs="Times New Roman"/>
        <w:color w:val="000000" w:themeColor="text1"/>
        <w:sz w:val="18"/>
        <w:szCs w:val="18"/>
      </w:rPr>
    </w:pPr>
    <w:r w:rsidRPr="00C46DB2">
      <w:rPr>
        <w:rFonts w:ascii="Times New Roman" w:hAnsi="Times New Roman" w:cs="Times New Roman"/>
        <w:sz w:val="18"/>
        <w:szCs w:val="18"/>
      </w:rPr>
      <w:t>www.nszzpwsrp.p</w:t>
    </w:r>
    <w:r>
      <w:rPr>
        <w:rFonts w:ascii="Times New Roman" w:hAnsi="Times New Roman" w:cs="Times New Roman"/>
        <w:sz w:val="18"/>
        <w:szCs w:val="18"/>
      </w:rPr>
      <w:t>l</w:t>
    </w:r>
    <w:r w:rsidRPr="00A67D14">
      <w:rPr>
        <w:rFonts w:ascii="Times New Roman" w:hAnsi="Times New Roman" w:cs="Times New Roman"/>
        <w:color w:val="000000" w:themeColor="text1"/>
        <w:sz w:val="18"/>
        <w:szCs w:val="18"/>
      </w:rPr>
      <w:ptab w:relativeTo="margin" w:alignment="right" w:leader="none"/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</w:t>
    </w:r>
    <w:r w:rsidRPr="00C46DB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</w:p>
  <w:p w14:paraId="10CA9950" w14:textId="77777777" w:rsidR="00AD6E9B" w:rsidRPr="0034737A" w:rsidRDefault="00AD6E9B" w:rsidP="0034737A">
    <w:pPr>
      <w:pStyle w:val="Stopka"/>
      <w:tabs>
        <w:tab w:val="clear" w:pos="4536"/>
        <w:tab w:val="clear" w:pos="9072"/>
        <w:tab w:val="right" w:pos="9355"/>
      </w:tabs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2232" w14:textId="77777777" w:rsidR="00AD6E9B" w:rsidRDefault="00AD6E9B" w:rsidP="008B6B95">
      <w:pPr>
        <w:spacing w:after="0" w:line="240" w:lineRule="auto"/>
      </w:pPr>
      <w:r>
        <w:separator/>
      </w:r>
    </w:p>
  </w:footnote>
  <w:footnote w:type="continuationSeparator" w:id="0">
    <w:p w14:paraId="38B5C63F" w14:textId="77777777" w:rsidR="00AD6E9B" w:rsidRDefault="00AD6E9B" w:rsidP="008B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F406" w14:textId="77777777" w:rsidR="00AD6E9B" w:rsidRDefault="00AD6E9B" w:rsidP="00F2172D">
    <w:pPr>
      <w:pStyle w:val="Nagwek"/>
      <w:tabs>
        <w:tab w:val="clear" w:pos="9072"/>
        <w:tab w:val="left" w:pos="0"/>
        <w:tab w:val="left" w:pos="4260"/>
        <w:tab w:val="center" w:pos="4677"/>
        <w:tab w:val="right" w:pos="907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l-PL"/>
      </w:rPr>
      <w:t xml:space="preserve">                                                                                                                               </w:t>
    </w:r>
  </w:p>
  <w:p w14:paraId="101E37AA" w14:textId="77777777" w:rsidR="00AD6E9B" w:rsidRPr="00632224" w:rsidRDefault="00AD6E9B" w:rsidP="001D3199">
    <w:pPr>
      <w:pStyle w:val="Nagwek"/>
      <w:tabs>
        <w:tab w:val="clear" w:pos="9072"/>
        <w:tab w:val="left" w:pos="0"/>
        <w:tab w:val="center" w:pos="4748"/>
        <w:tab w:val="right" w:pos="9070"/>
        <w:tab w:val="right" w:pos="9497"/>
      </w:tabs>
      <w:spacing w:line="276" w:lineRule="auto"/>
      <w:rPr>
        <w:rFonts w:ascii="Times New Roman" w:hAnsi="Times New Roman" w:cs="Times New Roman"/>
        <w:b/>
        <w:i/>
        <w:sz w:val="26"/>
        <w:szCs w:val="2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053728BE" wp14:editId="3022A1B2">
          <wp:simplePos x="0" y="0"/>
          <wp:positionH relativeFrom="column">
            <wp:posOffset>5243195</wp:posOffset>
          </wp:positionH>
          <wp:positionV relativeFrom="paragraph">
            <wp:posOffset>74930</wp:posOffset>
          </wp:positionV>
          <wp:extent cx="892408" cy="77025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Z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408" cy="7702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sz w:val="26"/>
        <w:szCs w:val="26"/>
      </w:rPr>
      <w:tab/>
    </w:r>
    <w:r w:rsidRPr="00632224">
      <w:rPr>
        <w:rFonts w:ascii="Times New Roman" w:hAnsi="Times New Roman" w:cs="Times New Roman"/>
        <w:b/>
        <w:i/>
        <w:sz w:val="26"/>
        <w:szCs w:val="26"/>
      </w:rPr>
      <w:t>Niezależny Samorządny Związek Zawodowy</w:t>
    </w:r>
    <w:r>
      <w:rPr>
        <w:rFonts w:ascii="Times New Roman" w:hAnsi="Times New Roman" w:cs="Times New Roman"/>
        <w:b/>
        <w:i/>
        <w:sz w:val="26"/>
        <w:szCs w:val="26"/>
      </w:rPr>
      <w:tab/>
    </w:r>
    <w:r>
      <w:rPr>
        <w:rFonts w:ascii="Times New Roman" w:hAnsi="Times New Roman" w:cs="Times New Roman"/>
        <w:b/>
        <w:i/>
        <w:sz w:val="26"/>
        <w:szCs w:val="26"/>
      </w:rPr>
      <w:tab/>
    </w:r>
  </w:p>
  <w:p w14:paraId="724A320C" w14:textId="77777777" w:rsidR="00AD6E9B" w:rsidRPr="00632224" w:rsidRDefault="00AD6E9B" w:rsidP="007923BD">
    <w:pPr>
      <w:pStyle w:val="Nagwek"/>
      <w:tabs>
        <w:tab w:val="clear" w:pos="9072"/>
        <w:tab w:val="left" w:pos="0"/>
        <w:tab w:val="center" w:pos="4748"/>
        <w:tab w:val="right" w:pos="9070"/>
        <w:tab w:val="right" w:pos="9497"/>
      </w:tabs>
      <w:spacing w:line="276" w:lineRule="auto"/>
      <w:rPr>
        <w:rFonts w:ascii="Times New Roman" w:hAnsi="Times New Roman" w:cs="Times New Roman"/>
        <w:b/>
        <w:i/>
        <w:sz w:val="26"/>
        <w:szCs w:val="26"/>
      </w:rPr>
    </w:pPr>
    <w:r>
      <w:rPr>
        <w:rFonts w:ascii="Times New Roman" w:hAnsi="Times New Roman" w:cs="Times New Roman"/>
        <w:b/>
        <w:i/>
        <w:sz w:val="26"/>
        <w:szCs w:val="26"/>
      </w:rPr>
      <w:tab/>
      <w:t xml:space="preserve"> </w:t>
    </w:r>
    <w:r w:rsidRPr="00632224">
      <w:rPr>
        <w:rFonts w:ascii="Times New Roman" w:hAnsi="Times New Roman" w:cs="Times New Roman"/>
        <w:b/>
        <w:i/>
        <w:sz w:val="26"/>
        <w:szCs w:val="26"/>
      </w:rPr>
      <w:t>Pracowników Wymiaru Sprawiedliwości Rzeczypospolitej Polskiej</w:t>
    </w:r>
    <w:r>
      <w:rPr>
        <w:rFonts w:ascii="Times New Roman" w:hAnsi="Times New Roman" w:cs="Times New Roman"/>
        <w:b/>
        <w:i/>
        <w:sz w:val="26"/>
        <w:szCs w:val="26"/>
      </w:rPr>
      <w:t xml:space="preserve"> </w:t>
    </w:r>
    <w:r>
      <w:rPr>
        <w:rFonts w:ascii="Times New Roman" w:hAnsi="Times New Roman" w:cs="Times New Roman"/>
        <w:b/>
        <w:i/>
        <w:sz w:val="26"/>
        <w:szCs w:val="26"/>
      </w:rPr>
      <w:tab/>
    </w:r>
    <w:r>
      <w:rPr>
        <w:rFonts w:ascii="Times New Roman" w:hAnsi="Times New Roman" w:cs="Times New Roman"/>
        <w:b/>
        <w:i/>
        <w:sz w:val="26"/>
        <w:szCs w:val="26"/>
      </w:rPr>
      <w:tab/>
    </w:r>
  </w:p>
  <w:p w14:paraId="236EE687" w14:textId="77777777" w:rsidR="00AD6E9B" w:rsidRDefault="00AD6E9B" w:rsidP="00582B20">
    <w:pPr>
      <w:pStyle w:val="Nagwek"/>
      <w:tabs>
        <w:tab w:val="clear" w:pos="9072"/>
        <w:tab w:val="left" w:pos="0"/>
        <w:tab w:val="center" w:pos="4748"/>
        <w:tab w:val="left" w:pos="8985"/>
        <w:tab w:val="right" w:pos="9497"/>
      </w:tabs>
      <w:spacing w:line="276" w:lineRule="auto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  <w:t xml:space="preserve">       </w:t>
    </w:r>
    <w:r w:rsidRPr="00632224">
      <w:rPr>
        <w:rFonts w:ascii="Times New Roman" w:hAnsi="Times New Roman" w:cs="Times New Roman"/>
        <w:i/>
      </w:rPr>
      <w:t xml:space="preserve">członek Ogólnopolskiego Porozumienia Związków Zawodowych </w:t>
    </w:r>
    <w:r>
      <w:rPr>
        <w:rFonts w:ascii="Times New Roman" w:hAnsi="Times New Roman" w:cs="Times New Roman"/>
        <w:i/>
      </w:rPr>
      <w:t xml:space="preserve">i 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14:paraId="708E9FBB" w14:textId="77777777" w:rsidR="00AD6E9B" w:rsidRPr="007923BD" w:rsidRDefault="00AD6E9B" w:rsidP="001D3199">
    <w:pPr>
      <w:pStyle w:val="Nagwek"/>
      <w:tabs>
        <w:tab w:val="clear" w:pos="9072"/>
        <w:tab w:val="left" w:pos="0"/>
        <w:tab w:val="center" w:pos="4748"/>
        <w:tab w:val="left" w:pos="9285"/>
        <w:tab w:val="right" w:pos="9497"/>
      </w:tabs>
      <w:spacing w:line="276" w:lineRule="auto"/>
      <w:jc w:val="center"/>
      <w:rPr>
        <w:rFonts w:ascii="Times New Roman" w:hAnsi="Times New Roman" w:cs="Times New Roman"/>
        <w:i/>
      </w:rPr>
    </w:pPr>
    <w:r w:rsidRPr="00632224">
      <w:rPr>
        <w:rFonts w:ascii="Times New Roman" w:hAnsi="Times New Roman" w:cs="Times New Roman"/>
        <w:i/>
      </w:rPr>
      <w:t>Europejskiej Konfederacji</w:t>
    </w:r>
    <w:r w:rsidRPr="0063222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i/>
      </w:rPr>
      <w:t>Związków Zawodowych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14:paraId="2A92CF35" w14:textId="77777777" w:rsidR="00AD6E9B" w:rsidRPr="001D3199" w:rsidRDefault="00AD6E9B" w:rsidP="00F91CA2">
    <w:pPr>
      <w:pStyle w:val="Nagwek"/>
      <w:tabs>
        <w:tab w:val="clear" w:pos="9072"/>
        <w:tab w:val="left" w:pos="0"/>
        <w:tab w:val="right" w:pos="9070"/>
      </w:tabs>
      <w:spacing w:line="276" w:lineRule="auto"/>
      <w:jc w:val="center"/>
      <w:rPr>
        <w:rFonts w:ascii="Times New Roman" w:hAnsi="Times New Roman" w:cs="Times New Roman"/>
        <w:sz w:val="18"/>
        <w:szCs w:val="18"/>
      </w:rPr>
    </w:pPr>
    <w:r w:rsidRPr="001D3199">
      <w:rPr>
        <w:rFonts w:ascii="Times New Roman" w:hAnsi="Times New Roman" w:cs="Times New Roman"/>
        <w:b/>
        <w:i/>
        <w:sz w:val="20"/>
        <w:szCs w:val="20"/>
        <w:u w:val="single"/>
      </w:rPr>
      <w:t xml:space="preserve">ul. </w:t>
    </w:r>
    <w:proofErr w:type="spellStart"/>
    <w:r w:rsidRPr="001D3199">
      <w:rPr>
        <w:rFonts w:ascii="Times New Roman" w:hAnsi="Times New Roman" w:cs="Times New Roman"/>
        <w:b/>
        <w:i/>
        <w:sz w:val="20"/>
        <w:szCs w:val="20"/>
        <w:u w:val="single"/>
      </w:rPr>
      <w:t>Hejmowskiego</w:t>
    </w:r>
    <w:proofErr w:type="spellEnd"/>
    <w:r w:rsidRPr="001D3199">
      <w:rPr>
        <w:rFonts w:ascii="Times New Roman" w:hAnsi="Times New Roman" w:cs="Times New Roman"/>
        <w:b/>
        <w:i/>
        <w:sz w:val="20"/>
        <w:szCs w:val="20"/>
        <w:u w:val="single"/>
      </w:rPr>
      <w:t xml:space="preserve"> 2, 61-736 Poznań                          </w:t>
    </w:r>
    <w:r w:rsidRPr="001D3199">
      <w:rPr>
        <w:rFonts w:ascii="Times New Roman" w:hAnsi="Times New Roman" w:cs="Times New Roman"/>
        <w:sz w:val="18"/>
        <w:szCs w:val="18"/>
      </w:rPr>
      <w:t xml:space="preserve">                                           </w:t>
    </w:r>
  </w:p>
  <w:p w14:paraId="5D23EAE9" w14:textId="77777777" w:rsidR="00AD6E9B" w:rsidRPr="004D6876" w:rsidRDefault="00A14E09" w:rsidP="004D6876">
    <w:pPr>
      <w:pStyle w:val="Nagwek"/>
      <w:tabs>
        <w:tab w:val="clear" w:pos="9072"/>
        <w:tab w:val="left" w:pos="0"/>
        <w:tab w:val="right" w:pos="907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pict w14:anchorId="3BA1E4A2">
        <v:rect id="_x0000_i1025" style="width:0;height:1.5pt" o:hralign="center" o:hrstd="t" o:hr="t" fillcolor="#a0a0a0" stroked="f"/>
      </w:pict>
    </w:r>
  </w:p>
  <w:p w14:paraId="45F7D17F" w14:textId="77777777" w:rsidR="00AD6E9B" w:rsidRPr="00FE2B2C" w:rsidRDefault="00AD6E9B" w:rsidP="004D3274">
    <w:pPr>
      <w:pStyle w:val="Nagwek"/>
      <w:tabs>
        <w:tab w:val="left" w:pos="0"/>
        <w:tab w:val="left" w:pos="6192"/>
      </w:tabs>
      <w:rPr>
        <w:rFonts w:ascii="Times New Roman" w:hAnsi="Times New Roman" w:cs="Times New Roman"/>
        <w:b/>
        <w:sz w:val="18"/>
        <w:szCs w:val="18"/>
      </w:rPr>
    </w:pPr>
    <w:r w:rsidRPr="00FE2B2C">
      <w:rPr>
        <w:rFonts w:ascii="Times New Roman" w:hAnsi="Times New Roman" w:cs="Times New Roman"/>
        <w:b/>
        <w:sz w:val="18"/>
        <w:szCs w:val="18"/>
      </w:rPr>
      <w:tab/>
    </w:r>
    <w:r w:rsidRPr="00FE2B2C">
      <w:rPr>
        <w:rFonts w:ascii="Times New Roman" w:hAnsi="Times New Roman" w:cs="Times New Roman"/>
        <w:b/>
        <w:sz w:val="18"/>
        <w:szCs w:val="18"/>
      </w:rPr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52D"/>
    <w:multiLevelType w:val="hybridMultilevel"/>
    <w:tmpl w:val="47A850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7347A"/>
    <w:multiLevelType w:val="hybridMultilevel"/>
    <w:tmpl w:val="C0DA03CA"/>
    <w:lvl w:ilvl="0" w:tplc="04150011">
      <w:start w:val="1"/>
      <w:numFmt w:val="decimal"/>
      <w:lvlText w:val="%1)"/>
      <w:lvlJc w:val="left"/>
      <w:pPr>
        <w:ind w:left="4140" w:hanging="360"/>
      </w:p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5B44269"/>
    <w:multiLevelType w:val="hybridMultilevel"/>
    <w:tmpl w:val="D0469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C9E"/>
    <w:multiLevelType w:val="hybridMultilevel"/>
    <w:tmpl w:val="9C7A8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2785"/>
    <w:multiLevelType w:val="hybridMultilevel"/>
    <w:tmpl w:val="A4F6DB26"/>
    <w:lvl w:ilvl="0" w:tplc="2AD6D9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1973D1"/>
    <w:multiLevelType w:val="hybridMultilevel"/>
    <w:tmpl w:val="B85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3E6A"/>
    <w:multiLevelType w:val="hybridMultilevel"/>
    <w:tmpl w:val="3D9CD4F8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65E46F5"/>
    <w:multiLevelType w:val="hybridMultilevel"/>
    <w:tmpl w:val="BD922D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891963"/>
    <w:multiLevelType w:val="hybridMultilevel"/>
    <w:tmpl w:val="3BB02E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036835"/>
    <w:multiLevelType w:val="hybridMultilevel"/>
    <w:tmpl w:val="3F5C1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759F2"/>
    <w:multiLevelType w:val="hybridMultilevel"/>
    <w:tmpl w:val="E50A5A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4391E"/>
    <w:multiLevelType w:val="hybridMultilevel"/>
    <w:tmpl w:val="BC383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/>
  <w:attachedTemplate r:id="rId1"/>
  <w:mailMerge>
    <w:mainDocumentType w:val="formLetters"/>
    <w:dataType w:val="textFile"/>
    <w:activeRecord w:val="-1"/>
  </w:mailMerge>
  <w:defaultTabStop w:val="708"/>
  <w:hyphenationZone w:val="425"/>
  <w:characterSpacingControl w:val="doNotCompress"/>
  <w:doNotValidateAgainstSchema/>
  <w:doNotDemarcateInvalidXml/>
  <w:hdrShapeDefaults>
    <o:shapedefaults v:ext="edit" spidmax="146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43"/>
    <w:rsid w:val="00000B19"/>
    <w:rsid w:val="0000526E"/>
    <w:rsid w:val="00007DF1"/>
    <w:rsid w:val="000228B1"/>
    <w:rsid w:val="0002718D"/>
    <w:rsid w:val="00030943"/>
    <w:rsid w:val="000364D6"/>
    <w:rsid w:val="00044AB5"/>
    <w:rsid w:val="00046B64"/>
    <w:rsid w:val="00046F3C"/>
    <w:rsid w:val="0004777C"/>
    <w:rsid w:val="00071035"/>
    <w:rsid w:val="00071FAF"/>
    <w:rsid w:val="000875DE"/>
    <w:rsid w:val="00092462"/>
    <w:rsid w:val="000924DD"/>
    <w:rsid w:val="00095A4C"/>
    <w:rsid w:val="000A6361"/>
    <w:rsid w:val="000B0893"/>
    <w:rsid w:val="000B36FD"/>
    <w:rsid w:val="000B639F"/>
    <w:rsid w:val="000C3EFA"/>
    <w:rsid w:val="000C442C"/>
    <w:rsid w:val="000C5A2B"/>
    <w:rsid w:val="000D15AB"/>
    <w:rsid w:val="000D53AD"/>
    <w:rsid w:val="000E5CD1"/>
    <w:rsid w:val="000E7770"/>
    <w:rsid w:val="000F51DE"/>
    <w:rsid w:val="001066D9"/>
    <w:rsid w:val="0011014E"/>
    <w:rsid w:val="001160FE"/>
    <w:rsid w:val="001235C8"/>
    <w:rsid w:val="0012704C"/>
    <w:rsid w:val="0012755A"/>
    <w:rsid w:val="00134341"/>
    <w:rsid w:val="00134F23"/>
    <w:rsid w:val="0014182B"/>
    <w:rsid w:val="00145B10"/>
    <w:rsid w:val="00151391"/>
    <w:rsid w:val="00156D67"/>
    <w:rsid w:val="0017283C"/>
    <w:rsid w:val="001964D1"/>
    <w:rsid w:val="001A3E0E"/>
    <w:rsid w:val="001A5174"/>
    <w:rsid w:val="001B1C7E"/>
    <w:rsid w:val="001B2076"/>
    <w:rsid w:val="001B4EAC"/>
    <w:rsid w:val="001C3227"/>
    <w:rsid w:val="001C788D"/>
    <w:rsid w:val="001D102A"/>
    <w:rsid w:val="001D3199"/>
    <w:rsid w:val="001D31F1"/>
    <w:rsid w:val="001E41CA"/>
    <w:rsid w:val="001F0DF2"/>
    <w:rsid w:val="00215684"/>
    <w:rsid w:val="00220D26"/>
    <w:rsid w:val="00222BC2"/>
    <w:rsid w:val="00240094"/>
    <w:rsid w:val="00245855"/>
    <w:rsid w:val="002628A0"/>
    <w:rsid w:val="00262BB6"/>
    <w:rsid w:val="00270171"/>
    <w:rsid w:val="00272665"/>
    <w:rsid w:val="002759A6"/>
    <w:rsid w:val="00280F26"/>
    <w:rsid w:val="002827C7"/>
    <w:rsid w:val="002A1DE1"/>
    <w:rsid w:val="002A4478"/>
    <w:rsid w:val="002A7019"/>
    <w:rsid w:val="002B1E07"/>
    <w:rsid w:val="002B5C33"/>
    <w:rsid w:val="002B642D"/>
    <w:rsid w:val="002C060A"/>
    <w:rsid w:val="002C25B2"/>
    <w:rsid w:val="002C64E1"/>
    <w:rsid w:val="002E2477"/>
    <w:rsid w:val="002E2794"/>
    <w:rsid w:val="002F5296"/>
    <w:rsid w:val="002F5B25"/>
    <w:rsid w:val="002F6BAA"/>
    <w:rsid w:val="002F6C3D"/>
    <w:rsid w:val="00304A98"/>
    <w:rsid w:val="00332377"/>
    <w:rsid w:val="00345148"/>
    <w:rsid w:val="00345395"/>
    <w:rsid w:val="0034737A"/>
    <w:rsid w:val="00357AD1"/>
    <w:rsid w:val="00367496"/>
    <w:rsid w:val="00373566"/>
    <w:rsid w:val="00396F6B"/>
    <w:rsid w:val="003A2160"/>
    <w:rsid w:val="003A21F6"/>
    <w:rsid w:val="003A365F"/>
    <w:rsid w:val="003A5F08"/>
    <w:rsid w:val="003B1525"/>
    <w:rsid w:val="003B4918"/>
    <w:rsid w:val="003B4DBC"/>
    <w:rsid w:val="003B5894"/>
    <w:rsid w:val="003B59CA"/>
    <w:rsid w:val="003B7CE6"/>
    <w:rsid w:val="003C7A85"/>
    <w:rsid w:val="003D0919"/>
    <w:rsid w:val="003E2531"/>
    <w:rsid w:val="003F5A15"/>
    <w:rsid w:val="003F5BC7"/>
    <w:rsid w:val="00407708"/>
    <w:rsid w:val="00407B69"/>
    <w:rsid w:val="00427FF4"/>
    <w:rsid w:val="00446C4A"/>
    <w:rsid w:val="00456D80"/>
    <w:rsid w:val="00465D06"/>
    <w:rsid w:val="00485B2D"/>
    <w:rsid w:val="004867E0"/>
    <w:rsid w:val="004A0F70"/>
    <w:rsid w:val="004A4AED"/>
    <w:rsid w:val="004B5ECD"/>
    <w:rsid w:val="004B6EA4"/>
    <w:rsid w:val="004D1852"/>
    <w:rsid w:val="004D3274"/>
    <w:rsid w:val="004D3B53"/>
    <w:rsid w:val="004D6876"/>
    <w:rsid w:val="004E3DE7"/>
    <w:rsid w:val="004F2300"/>
    <w:rsid w:val="004F2BC1"/>
    <w:rsid w:val="004F7922"/>
    <w:rsid w:val="00502DEE"/>
    <w:rsid w:val="00503627"/>
    <w:rsid w:val="00505099"/>
    <w:rsid w:val="00520D6F"/>
    <w:rsid w:val="00533647"/>
    <w:rsid w:val="005370E0"/>
    <w:rsid w:val="00582B20"/>
    <w:rsid w:val="005923BD"/>
    <w:rsid w:val="00594F0B"/>
    <w:rsid w:val="005A0E3E"/>
    <w:rsid w:val="005B0508"/>
    <w:rsid w:val="005C1040"/>
    <w:rsid w:val="005C31EE"/>
    <w:rsid w:val="005D5208"/>
    <w:rsid w:val="005D6C7F"/>
    <w:rsid w:val="005E4192"/>
    <w:rsid w:val="005F3C6A"/>
    <w:rsid w:val="006134F1"/>
    <w:rsid w:val="00620926"/>
    <w:rsid w:val="0063167C"/>
    <w:rsid w:val="00632224"/>
    <w:rsid w:val="00641B8D"/>
    <w:rsid w:val="006432F0"/>
    <w:rsid w:val="00656D11"/>
    <w:rsid w:val="00662022"/>
    <w:rsid w:val="00666BAA"/>
    <w:rsid w:val="00671D62"/>
    <w:rsid w:val="006879EA"/>
    <w:rsid w:val="00690773"/>
    <w:rsid w:val="00691B0F"/>
    <w:rsid w:val="00697578"/>
    <w:rsid w:val="006A7444"/>
    <w:rsid w:val="006B6DD5"/>
    <w:rsid w:val="006B7BB7"/>
    <w:rsid w:val="006C7A29"/>
    <w:rsid w:val="006E455B"/>
    <w:rsid w:val="006F3FA7"/>
    <w:rsid w:val="006F4129"/>
    <w:rsid w:val="00704F59"/>
    <w:rsid w:val="00706E51"/>
    <w:rsid w:val="00715D3A"/>
    <w:rsid w:val="0072797F"/>
    <w:rsid w:val="00751665"/>
    <w:rsid w:val="00755DD5"/>
    <w:rsid w:val="00761C36"/>
    <w:rsid w:val="007636AA"/>
    <w:rsid w:val="00771678"/>
    <w:rsid w:val="00772B23"/>
    <w:rsid w:val="00781FC2"/>
    <w:rsid w:val="007923BD"/>
    <w:rsid w:val="00797738"/>
    <w:rsid w:val="00797949"/>
    <w:rsid w:val="007A3C61"/>
    <w:rsid w:val="007B2329"/>
    <w:rsid w:val="007B5D5D"/>
    <w:rsid w:val="007B76AA"/>
    <w:rsid w:val="007C6ABD"/>
    <w:rsid w:val="007D4917"/>
    <w:rsid w:val="007F3652"/>
    <w:rsid w:val="00803C2F"/>
    <w:rsid w:val="00804521"/>
    <w:rsid w:val="00805C4C"/>
    <w:rsid w:val="00813E2D"/>
    <w:rsid w:val="0081724B"/>
    <w:rsid w:val="008320EF"/>
    <w:rsid w:val="00834444"/>
    <w:rsid w:val="00836409"/>
    <w:rsid w:val="00844214"/>
    <w:rsid w:val="008448A6"/>
    <w:rsid w:val="00853E58"/>
    <w:rsid w:val="008549C0"/>
    <w:rsid w:val="00857BC5"/>
    <w:rsid w:val="00861B24"/>
    <w:rsid w:val="0087015B"/>
    <w:rsid w:val="00875329"/>
    <w:rsid w:val="00876858"/>
    <w:rsid w:val="00882601"/>
    <w:rsid w:val="008865EE"/>
    <w:rsid w:val="008911B3"/>
    <w:rsid w:val="00895E9E"/>
    <w:rsid w:val="00896AB4"/>
    <w:rsid w:val="00897BA4"/>
    <w:rsid w:val="008A24EF"/>
    <w:rsid w:val="008A7D37"/>
    <w:rsid w:val="008B2E67"/>
    <w:rsid w:val="008B3B2F"/>
    <w:rsid w:val="008B6B95"/>
    <w:rsid w:val="008B7DB6"/>
    <w:rsid w:val="008C1824"/>
    <w:rsid w:val="008C2D1C"/>
    <w:rsid w:val="008C752B"/>
    <w:rsid w:val="008D4C8B"/>
    <w:rsid w:val="008E4E14"/>
    <w:rsid w:val="008E6156"/>
    <w:rsid w:val="008F28C1"/>
    <w:rsid w:val="008F2F7D"/>
    <w:rsid w:val="008F60A7"/>
    <w:rsid w:val="008F7D53"/>
    <w:rsid w:val="008F7F90"/>
    <w:rsid w:val="009032CB"/>
    <w:rsid w:val="009037EA"/>
    <w:rsid w:val="00904071"/>
    <w:rsid w:val="00905753"/>
    <w:rsid w:val="00906A38"/>
    <w:rsid w:val="0092074F"/>
    <w:rsid w:val="00924E55"/>
    <w:rsid w:val="00926EA2"/>
    <w:rsid w:val="00933D9D"/>
    <w:rsid w:val="00941196"/>
    <w:rsid w:val="00956072"/>
    <w:rsid w:val="00957098"/>
    <w:rsid w:val="009623B9"/>
    <w:rsid w:val="00963941"/>
    <w:rsid w:val="0098218C"/>
    <w:rsid w:val="0099705A"/>
    <w:rsid w:val="009A1F35"/>
    <w:rsid w:val="009B05D0"/>
    <w:rsid w:val="009B4740"/>
    <w:rsid w:val="009C3EBE"/>
    <w:rsid w:val="009C403D"/>
    <w:rsid w:val="009E2E9D"/>
    <w:rsid w:val="009E6E5A"/>
    <w:rsid w:val="00A01671"/>
    <w:rsid w:val="00A05EE3"/>
    <w:rsid w:val="00A14E09"/>
    <w:rsid w:val="00A21577"/>
    <w:rsid w:val="00A24BEB"/>
    <w:rsid w:val="00A2703C"/>
    <w:rsid w:val="00A32DF7"/>
    <w:rsid w:val="00A334F3"/>
    <w:rsid w:val="00A35E21"/>
    <w:rsid w:val="00A46C1D"/>
    <w:rsid w:val="00A5148A"/>
    <w:rsid w:val="00A612E0"/>
    <w:rsid w:val="00A65BD5"/>
    <w:rsid w:val="00A72118"/>
    <w:rsid w:val="00A7488B"/>
    <w:rsid w:val="00A85BE0"/>
    <w:rsid w:val="00A9083D"/>
    <w:rsid w:val="00A9343D"/>
    <w:rsid w:val="00A936EC"/>
    <w:rsid w:val="00A94D00"/>
    <w:rsid w:val="00AA4637"/>
    <w:rsid w:val="00AA59F7"/>
    <w:rsid w:val="00AA5A1C"/>
    <w:rsid w:val="00AB095C"/>
    <w:rsid w:val="00AB23A9"/>
    <w:rsid w:val="00AB3CC8"/>
    <w:rsid w:val="00AB56A0"/>
    <w:rsid w:val="00AB7994"/>
    <w:rsid w:val="00AC0838"/>
    <w:rsid w:val="00AD2387"/>
    <w:rsid w:val="00AD5511"/>
    <w:rsid w:val="00AD6E9B"/>
    <w:rsid w:val="00AE2371"/>
    <w:rsid w:val="00AF0EDD"/>
    <w:rsid w:val="00AF1015"/>
    <w:rsid w:val="00AF49EE"/>
    <w:rsid w:val="00AF5B47"/>
    <w:rsid w:val="00AF6EB1"/>
    <w:rsid w:val="00AF781D"/>
    <w:rsid w:val="00B1189F"/>
    <w:rsid w:val="00B12FBC"/>
    <w:rsid w:val="00B2305D"/>
    <w:rsid w:val="00B508CE"/>
    <w:rsid w:val="00B57616"/>
    <w:rsid w:val="00B637C1"/>
    <w:rsid w:val="00B67B16"/>
    <w:rsid w:val="00B739EC"/>
    <w:rsid w:val="00B83743"/>
    <w:rsid w:val="00B92321"/>
    <w:rsid w:val="00B93040"/>
    <w:rsid w:val="00B932AF"/>
    <w:rsid w:val="00BA72C7"/>
    <w:rsid w:val="00BB1070"/>
    <w:rsid w:val="00BB7D9C"/>
    <w:rsid w:val="00BC0F74"/>
    <w:rsid w:val="00BC26BC"/>
    <w:rsid w:val="00BD0FB8"/>
    <w:rsid w:val="00BD2D77"/>
    <w:rsid w:val="00BD5882"/>
    <w:rsid w:val="00BD7EF3"/>
    <w:rsid w:val="00BF1212"/>
    <w:rsid w:val="00BF347F"/>
    <w:rsid w:val="00C06538"/>
    <w:rsid w:val="00C1782C"/>
    <w:rsid w:val="00C21A69"/>
    <w:rsid w:val="00C23D91"/>
    <w:rsid w:val="00C32189"/>
    <w:rsid w:val="00C453B9"/>
    <w:rsid w:val="00C46DB2"/>
    <w:rsid w:val="00C7799B"/>
    <w:rsid w:val="00C84136"/>
    <w:rsid w:val="00C92B22"/>
    <w:rsid w:val="00CB19E6"/>
    <w:rsid w:val="00CB353E"/>
    <w:rsid w:val="00CB5376"/>
    <w:rsid w:val="00CB66E8"/>
    <w:rsid w:val="00CC1E10"/>
    <w:rsid w:val="00CD3851"/>
    <w:rsid w:val="00CD47CF"/>
    <w:rsid w:val="00CE1C64"/>
    <w:rsid w:val="00CF044A"/>
    <w:rsid w:val="00CF295F"/>
    <w:rsid w:val="00CF2A87"/>
    <w:rsid w:val="00D0464A"/>
    <w:rsid w:val="00D06BD3"/>
    <w:rsid w:val="00D10B35"/>
    <w:rsid w:val="00D13A73"/>
    <w:rsid w:val="00D14768"/>
    <w:rsid w:val="00D14CDD"/>
    <w:rsid w:val="00D1571D"/>
    <w:rsid w:val="00D2008D"/>
    <w:rsid w:val="00D30DC9"/>
    <w:rsid w:val="00D33472"/>
    <w:rsid w:val="00D46307"/>
    <w:rsid w:val="00D513A6"/>
    <w:rsid w:val="00D53C70"/>
    <w:rsid w:val="00D545FA"/>
    <w:rsid w:val="00D64057"/>
    <w:rsid w:val="00D650EF"/>
    <w:rsid w:val="00D742D9"/>
    <w:rsid w:val="00D76A1D"/>
    <w:rsid w:val="00D80812"/>
    <w:rsid w:val="00D812EF"/>
    <w:rsid w:val="00D81C72"/>
    <w:rsid w:val="00D94434"/>
    <w:rsid w:val="00D96A73"/>
    <w:rsid w:val="00D9772D"/>
    <w:rsid w:val="00DA6D79"/>
    <w:rsid w:val="00DD7BEB"/>
    <w:rsid w:val="00DE4EF8"/>
    <w:rsid w:val="00DF6A1A"/>
    <w:rsid w:val="00E17A09"/>
    <w:rsid w:val="00E219A3"/>
    <w:rsid w:val="00E21BB6"/>
    <w:rsid w:val="00E238D2"/>
    <w:rsid w:val="00E350F6"/>
    <w:rsid w:val="00E35C3E"/>
    <w:rsid w:val="00E36B6A"/>
    <w:rsid w:val="00E403A7"/>
    <w:rsid w:val="00E45294"/>
    <w:rsid w:val="00E631D9"/>
    <w:rsid w:val="00E663F6"/>
    <w:rsid w:val="00E8005A"/>
    <w:rsid w:val="00E81873"/>
    <w:rsid w:val="00E951CE"/>
    <w:rsid w:val="00EA138F"/>
    <w:rsid w:val="00EA1E9C"/>
    <w:rsid w:val="00EA5112"/>
    <w:rsid w:val="00EA7586"/>
    <w:rsid w:val="00EB42E4"/>
    <w:rsid w:val="00EF0B6F"/>
    <w:rsid w:val="00EF3B6A"/>
    <w:rsid w:val="00F0011A"/>
    <w:rsid w:val="00F028F5"/>
    <w:rsid w:val="00F07632"/>
    <w:rsid w:val="00F163D4"/>
    <w:rsid w:val="00F2172D"/>
    <w:rsid w:val="00F279A5"/>
    <w:rsid w:val="00F27ECD"/>
    <w:rsid w:val="00F34C63"/>
    <w:rsid w:val="00F40851"/>
    <w:rsid w:val="00F44B24"/>
    <w:rsid w:val="00F75FE9"/>
    <w:rsid w:val="00F779F0"/>
    <w:rsid w:val="00F87741"/>
    <w:rsid w:val="00F90A7C"/>
    <w:rsid w:val="00F91CA2"/>
    <w:rsid w:val="00F938AA"/>
    <w:rsid w:val="00F96CB4"/>
    <w:rsid w:val="00FA0282"/>
    <w:rsid w:val="00FA724D"/>
    <w:rsid w:val="00FB2A62"/>
    <w:rsid w:val="00FC305A"/>
    <w:rsid w:val="00FC6B79"/>
    <w:rsid w:val="00FE2B2C"/>
    <w:rsid w:val="00FE4AA2"/>
    <w:rsid w:val="00FE704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5"/>
    <o:shapelayout v:ext="edit">
      <o:idmap v:ext="edit" data="1"/>
    </o:shapelayout>
  </w:shapeDefaults>
  <w:decimalSymbol w:val=","/>
  <w:listSeparator w:val=";"/>
  <w14:docId w14:val="33960195"/>
  <w15:docId w15:val="{A8B10633-6C87-4254-B8D4-8B95225E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9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95"/>
  </w:style>
  <w:style w:type="paragraph" w:styleId="Stopka">
    <w:name w:val="footer"/>
    <w:basedOn w:val="Normalny"/>
    <w:link w:val="StopkaZnak"/>
    <w:uiPriority w:val="99"/>
    <w:rsid w:val="008B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95"/>
  </w:style>
  <w:style w:type="paragraph" w:styleId="Tekstdymka">
    <w:name w:val="Balloon Text"/>
    <w:basedOn w:val="Normalny"/>
    <w:link w:val="TekstdymkaZnak"/>
    <w:uiPriority w:val="99"/>
    <w:semiHidden/>
    <w:rsid w:val="008B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6B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A744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A1A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A1A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F6A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D6F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D6F"/>
    <w:rPr>
      <w:vertAlign w:val="superscript"/>
    </w:rPr>
  </w:style>
  <w:style w:type="table" w:styleId="Tabela-Siatka">
    <w:name w:val="Table Grid"/>
    <w:basedOn w:val="Standardowy"/>
    <w:uiPriority w:val="59"/>
    <w:rsid w:val="0050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924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24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5894"/>
    <w:rPr>
      <w:color w:val="808080"/>
      <w:shd w:val="clear" w:color="auto" w:fill="E6E6E6"/>
    </w:rPr>
  </w:style>
  <w:style w:type="paragraph" w:customStyle="1" w:styleId="Default">
    <w:name w:val="Default"/>
    <w:rsid w:val="00AB79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8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178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1782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zydium@nszzpwsrp.pl" TargetMode="External"/><Relationship Id="rId1" Type="http://schemas.openxmlformats.org/officeDocument/2006/relationships/hyperlink" Target="http://www.nszzpwsr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Temp\papie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B88A-D276-458D-ACD6-99BFE7DE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2</TotalTime>
  <Pages>3</Pages>
  <Words>652</Words>
  <Characters>4801</Characters>
  <Application>Microsoft Office Word</Application>
  <DocSecurity>2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http://www.nszzpwsrp.org.pl/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Kubiak</dc:creator>
  <cp:lastModifiedBy>Piotr Domański</cp:lastModifiedBy>
  <cp:revision>3</cp:revision>
  <cp:lastPrinted>2018-12-07T15:54:00Z</cp:lastPrinted>
  <dcterms:created xsi:type="dcterms:W3CDTF">2018-12-07T16:39:00Z</dcterms:created>
  <dcterms:modified xsi:type="dcterms:W3CDTF">2018-12-07T16:40:00Z</dcterms:modified>
</cp:coreProperties>
</file>